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D35C" w14:textId="7F0E4E92" w:rsidR="00B60C48" w:rsidRPr="00825285" w:rsidRDefault="00FF0FAA" w:rsidP="00CD4E4E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1"/>
          <w:szCs w:val="21"/>
        </w:rPr>
      </w:pPr>
      <w:r w:rsidRPr="00825285">
        <w:rPr>
          <w:rFonts w:ascii="Calibri" w:hAnsi="Calibri" w:cs="Calibri"/>
          <w:b/>
          <w:sz w:val="44"/>
          <w:szCs w:val="44"/>
        </w:rPr>
        <w:t xml:space="preserve">Město </w:t>
      </w:r>
      <w:r w:rsidR="005375F6" w:rsidRPr="00825285">
        <w:rPr>
          <w:rFonts w:ascii="Calibri" w:hAnsi="Calibri" w:cs="Calibri"/>
          <w:b/>
          <w:sz w:val="44"/>
          <w:szCs w:val="44"/>
        </w:rPr>
        <w:t>Humpolec</w:t>
      </w:r>
    </w:p>
    <w:p w14:paraId="3B24D35D" w14:textId="77777777" w:rsidR="00B60C48" w:rsidRPr="00825285" w:rsidRDefault="00B60C48" w:rsidP="00CD4E4E">
      <w:pPr>
        <w:pBdr>
          <w:top w:val="single" w:sz="4" w:space="0" w:color="000000"/>
        </w:pBdr>
        <w:rPr>
          <w:rFonts w:ascii="Calibri" w:hAnsi="Calibri" w:cs="Calibri"/>
          <w:sz w:val="4"/>
          <w:szCs w:val="4"/>
        </w:rPr>
      </w:pPr>
    </w:p>
    <w:p w14:paraId="3B24D361" w14:textId="0E1B0E55" w:rsidR="00B60C48" w:rsidRPr="00825285" w:rsidRDefault="00000000" w:rsidP="00CD4E4E">
      <w:pPr>
        <w:pBdr>
          <w:top w:val="nil"/>
          <w:left w:val="nil"/>
          <w:bottom w:val="nil"/>
          <w:right w:val="nil"/>
          <w:between w:val="nil"/>
        </w:pBdr>
        <w:spacing w:before="80" w:after="160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Start w:id="1" w:name="_30j0zll" w:colFirst="0" w:colLast="0"/>
      <w:bookmarkEnd w:id="0"/>
      <w:bookmarkEnd w:id="1"/>
      <w:r w:rsidRPr="00825285">
        <w:rPr>
          <w:rFonts w:ascii="Calibri" w:hAnsi="Calibri" w:cs="Calibri"/>
          <w:b/>
          <w:color w:val="000000"/>
          <w:sz w:val="28"/>
          <w:szCs w:val="28"/>
        </w:rPr>
        <w:t>OZNÁMENÍ O VYHLÁŠENÍ</w:t>
      </w:r>
      <w:r w:rsidR="00C3595C" w:rsidRPr="00825285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825285">
        <w:rPr>
          <w:rFonts w:ascii="Calibri" w:hAnsi="Calibri" w:cs="Calibri"/>
          <w:b/>
          <w:color w:val="000000"/>
          <w:sz w:val="28"/>
          <w:szCs w:val="28"/>
        </w:rPr>
        <w:t>VÝBĚROVÉHO ŘÍZENÍ</w:t>
      </w:r>
    </w:p>
    <w:p w14:paraId="3B24D364" w14:textId="1568548A" w:rsidR="00B60C48" w:rsidRPr="00825285" w:rsidRDefault="00000000" w:rsidP="00CD4E4E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 xml:space="preserve">Město </w:t>
      </w:r>
      <w:r w:rsidR="005375F6" w:rsidRPr="00825285">
        <w:rPr>
          <w:rFonts w:ascii="Calibri" w:hAnsi="Calibri" w:cs="Calibri"/>
          <w:sz w:val="24"/>
          <w:szCs w:val="24"/>
        </w:rPr>
        <w:t xml:space="preserve">Humpolec </w:t>
      </w:r>
      <w:r w:rsidRPr="00825285">
        <w:rPr>
          <w:rFonts w:ascii="Calibri" w:hAnsi="Calibri" w:cs="Calibri"/>
          <w:sz w:val="24"/>
          <w:szCs w:val="24"/>
        </w:rPr>
        <w:t>vypisuje výběrové řízení na pozici</w:t>
      </w:r>
      <w:r w:rsidR="009C389B" w:rsidRPr="00825285">
        <w:rPr>
          <w:rFonts w:ascii="Calibri" w:hAnsi="Calibri" w:cs="Calibri"/>
          <w:sz w:val="24"/>
          <w:szCs w:val="24"/>
        </w:rPr>
        <w:t>:</w:t>
      </w:r>
    </w:p>
    <w:p w14:paraId="3B24D366" w14:textId="534502A5" w:rsidR="00B60C48" w:rsidRPr="00825285" w:rsidRDefault="00755F25" w:rsidP="00CD4E4E">
      <w:pPr>
        <w:spacing w:before="60" w:after="180"/>
        <w:jc w:val="both"/>
        <w:rPr>
          <w:rFonts w:ascii="Calibri" w:hAnsi="Calibri" w:cs="Calibri"/>
          <w:b/>
          <w:sz w:val="24"/>
          <w:szCs w:val="24"/>
        </w:rPr>
      </w:pPr>
      <w:r w:rsidRPr="00825285">
        <w:rPr>
          <w:rFonts w:ascii="Calibri" w:hAnsi="Calibri" w:cs="Calibri"/>
          <w:b/>
          <w:sz w:val="24"/>
          <w:szCs w:val="24"/>
        </w:rPr>
        <w:t>tisková/ý mluvčí a dodavatel dalších činností v oblasti PR a mediálního zastoupení města Humpolc</w:t>
      </w:r>
      <w:r w:rsidR="007B731E" w:rsidRPr="00825285">
        <w:rPr>
          <w:rFonts w:ascii="Calibri" w:hAnsi="Calibri" w:cs="Calibri"/>
          <w:b/>
          <w:sz w:val="24"/>
          <w:szCs w:val="24"/>
        </w:rPr>
        <w:t>e</w:t>
      </w:r>
      <w:r w:rsidRPr="00825285">
        <w:rPr>
          <w:rFonts w:ascii="Calibri" w:hAnsi="Calibri" w:cs="Calibri"/>
          <w:b/>
          <w:sz w:val="24"/>
          <w:szCs w:val="24"/>
        </w:rPr>
        <w:t xml:space="preserve"> (externí </w:t>
      </w:r>
      <w:r w:rsidR="009C389B" w:rsidRPr="00825285">
        <w:rPr>
          <w:rFonts w:ascii="Calibri" w:hAnsi="Calibri" w:cs="Calibri"/>
          <w:b/>
          <w:sz w:val="24"/>
          <w:szCs w:val="24"/>
        </w:rPr>
        <w:t xml:space="preserve">mediální </w:t>
      </w:r>
      <w:r w:rsidRPr="00825285">
        <w:rPr>
          <w:rFonts w:ascii="Calibri" w:hAnsi="Calibri" w:cs="Calibri"/>
          <w:b/>
          <w:sz w:val="24"/>
          <w:szCs w:val="24"/>
        </w:rPr>
        <w:t>poradce)</w:t>
      </w:r>
    </w:p>
    <w:p w14:paraId="3B24D36C" w14:textId="679358FD" w:rsidR="00B60C48" w:rsidRPr="00825285" w:rsidRDefault="00C3595C" w:rsidP="00CD4E4E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  <w:u w:val="single"/>
        </w:rPr>
        <w:t xml:space="preserve">Město </w:t>
      </w:r>
      <w:r w:rsidR="005375F6" w:rsidRPr="00825285">
        <w:rPr>
          <w:rFonts w:ascii="Calibri" w:hAnsi="Calibri" w:cs="Calibri"/>
          <w:sz w:val="24"/>
          <w:szCs w:val="24"/>
          <w:u w:val="single"/>
        </w:rPr>
        <w:t>Humpolec</w:t>
      </w:r>
      <w:r w:rsidRPr="00825285">
        <w:rPr>
          <w:rFonts w:ascii="Calibri" w:hAnsi="Calibri" w:cs="Calibri"/>
          <w:sz w:val="24"/>
          <w:szCs w:val="24"/>
          <w:u w:val="single"/>
        </w:rPr>
        <w:t xml:space="preserve"> hledá </w:t>
      </w:r>
      <w:r w:rsidR="005A39F9" w:rsidRPr="00825285">
        <w:rPr>
          <w:rFonts w:ascii="Calibri" w:hAnsi="Calibri" w:cs="Calibri"/>
          <w:sz w:val="24"/>
          <w:szCs w:val="24"/>
          <w:u w:val="single"/>
        </w:rPr>
        <w:t xml:space="preserve">zkušeného jednotlivce </w:t>
      </w:r>
      <w:r w:rsidR="009A11DD" w:rsidRPr="00825285">
        <w:rPr>
          <w:rFonts w:ascii="Calibri" w:hAnsi="Calibri" w:cs="Calibri"/>
          <w:sz w:val="24"/>
          <w:szCs w:val="24"/>
          <w:u w:val="single"/>
        </w:rPr>
        <w:t>v</w:t>
      </w:r>
      <w:r w:rsidR="005A39F9" w:rsidRPr="00825285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825285">
        <w:rPr>
          <w:rFonts w:ascii="Calibri" w:hAnsi="Calibri" w:cs="Calibri"/>
          <w:sz w:val="24"/>
          <w:szCs w:val="24"/>
          <w:u w:val="single"/>
        </w:rPr>
        <w:t>oblast</w:t>
      </w:r>
      <w:r w:rsidR="009A11DD" w:rsidRPr="00825285">
        <w:rPr>
          <w:rFonts w:ascii="Calibri" w:hAnsi="Calibri" w:cs="Calibri"/>
          <w:sz w:val="24"/>
          <w:szCs w:val="24"/>
          <w:u w:val="single"/>
        </w:rPr>
        <w:t>i</w:t>
      </w:r>
      <w:r w:rsidRPr="00825285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5F25" w:rsidRPr="00825285">
        <w:rPr>
          <w:rFonts w:ascii="Calibri" w:hAnsi="Calibri" w:cs="Calibri"/>
          <w:sz w:val="24"/>
          <w:szCs w:val="24"/>
          <w:u w:val="single"/>
        </w:rPr>
        <w:t xml:space="preserve">public </w:t>
      </w:r>
      <w:r w:rsidR="006B0D71" w:rsidRPr="00825285">
        <w:rPr>
          <w:rFonts w:ascii="Calibri" w:hAnsi="Calibri" w:cs="Calibri"/>
          <w:sz w:val="24"/>
          <w:szCs w:val="24"/>
          <w:u w:val="single"/>
        </w:rPr>
        <w:t>&amp;</w:t>
      </w:r>
      <w:r w:rsidR="00DA7932" w:rsidRPr="00825285">
        <w:rPr>
          <w:rFonts w:ascii="Calibri" w:hAnsi="Calibri" w:cs="Calibri"/>
          <w:sz w:val="24"/>
          <w:szCs w:val="24"/>
          <w:u w:val="single"/>
        </w:rPr>
        <w:t xml:space="preserve"> media </w:t>
      </w:r>
      <w:r w:rsidR="00755F25" w:rsidRPr="00825285">
        <w:rPr>
          <w:rFonts w:ascii="Calibri" w:hAnsi="Calibri" w:cs="Calibri"/>
          <w:sz w:val="24"/>
          <w:szCs w:val="24"/>
          <w:u w:val="single"/>
        </w:rPr>
        <w:t xml:space="preserve">relations </w:t>
      </w:r>
      <w:r w:rsidRPr="00825285">
        <w:rPr>
          <w:rFonts w:ascii="Calibri" w:hAnsi="Calibri" w:cs="Calibri"/>
          <w:sz w:val="24"/>
          <w:szCs w:val="24"/>
          <w:u w:val="single"/>
        </w:rPr>
        <w:t>s</w:t>
      </w:r>
      <w:r w:rsidR="009C389B" w:rsidRPr="00825285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825285">
        <w:rPr>
          <w:rFonts w:ascii="Calibri" w:hAnsi="Calibri" w:cs="Calibri"/>
          <w:sz w:val="24"/>
          <w:szCs w:val="24"/>
          <w:u w:val="single"/>
        </w:rPr>
        <w:t>koncepčním myšlením a výbornými komunikačními a prezentačními schopnostmi.</w:t>
      </w:r>
      <w:r w:rsidR="006B0D71" w:rsidRPr="00825285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825285">
        <w:rPr>
          <w:rFonts w:ascii="Calibri" w:hAnsi="Calibri" w:cs="Calibri"/>
          <w:sz w:val="24"/>
          <w:szCs w:val="24"/>
        </w:rPr>
        <w:t>Výkon činnosti v</w:t>
      </w:r>
      <w:r w:rsidR="009C389B" w:rsidRPr="00825285">
        <w:rPr>
          <w:rFonts w:ascii="Calibri" w:hAnsi="Calibri" w:cs="Calibri"/>
          <w:sz w:val="24"/>
          <w:szCs w:val="24"/>
        </w:rPr>
        <w:t xml:space="preserve"> </w:t>
      </w:r>
      <w:r w:rsidRPr="00825285">
        <w:rPr>
          <w:rFonts w:ascii="Calibri" w:hAnsi="Calibri" w:cs="Calibri"/>
          <w:sz w:val="24"/>
          <w:szCs w:val="24"/>
        </w:rPr>
        <w:t xml:space="preserve">rámci </w:t>
      </w:r>
      <w:r w:rsidR="009C389B" w:rsidRPr="00825285">
        <w:rPr>
          <w:rFonts w:ascii="Calibri" w:hAnsi="Calibri" w:cs="Calibri"/>
          <w:sz w:val="24"/>
          <w:szCs w:val="24"/>
        </w:rPr>
        <w:t xml:space="preserve">uvedené </w:t>
      </w:r>
      <w:r w:rsidRPr="00825285">
        <w:rPr>
          <w:rFonts w:ascii="Calibri" w:hAnsi="Calibri" w:cs="Calibri"/>
          <w:sz w:val="24"/>
          <w:szCs w:val="24"/>
        </w:rPr>
        <w:t xml:space="preserve">pozice bude prováděn na základě </w:t>
      </w:r>
      <w:r w:rsidR="00755F25" w:rsidRPr="00825285">
        <w:rPr>
          <w:rFonts w:ascii="Calibri" w:hAnsi="Calibri" w:cs="Calibri"/>
          <w:sz w:val="24"/>
          <w:szCs w:val="24"/>
        </w:rPr>
        <w:t xml:space="preserve">příkazní </w:t>
      </w:r>
      <w:r w:rsidRPr="00825285">
        <w:rPr>
          <w:rFonts w:ascii="Calibri" w:hAnsi="Calibri" w:cs="Calibri"/>
          <w:sz w:val="24"/>
          <w:szCs w:val="24"/>
        </w:rPr>
        <w:t>smlouvy</w:t>
      </w:r>
      <w:r w:rsidR="00DA7932" w:rsidRPr="00825285">
        <w:rPr>
          <w:rFonts w:ascii="Calibri" w:hAnsi="Calibri" w:cs="Calibri"/>
          <w:sz w:val="24"/>
          <w:szCs w:val="24"/>
        </w:rPr>
        <w:t>, uzavřené na</w:t>
      </w:r>
      <w:r w:rsidR="00DA6ABE" w:rsidRPr="00825285">
        <w:rPr>
          <w:rFonts w:ascii="Calibri" w:hAnsi="Calibri" w:cs="Calibri"/>
          <w:sz w:val="24"/>
          <w:szCs w:val="24"/>
        </w:rPr>
        <w:t xml:space="preserve"> </w:t>
      </w:r>
      <w:r w:rsidR="00DA7932" w:rsidRPr="00825285">
        <w:rPr>
          <w:rFonts w:ascii="Calibri" w:hAnsi="Calibri" w:cs="Calibri"/>
          <w:sz w:val="24"/>
          <w:szCs w:val="24"/>
        </w:rPr>
        <w:t>dobu neurčitou s</w:t>
      </w:r>
      <w:r w:rsidR="006B0D71" w:rsidRPr="00825285">
        <w:rPr>
          <w:rFonts w:ascii="Calibri" w:hAnsi="Calibri" w:cs="Calibri"/>
          <w:sz w:val="24"/>
          <w:szCs w:val="24"/>
        </w:rPr>
        <w:t> </w:t>
      </w:r>
      <w:r w:rsidR="00DA7932" w:rsidRPr="00825285">
        <w:rPr>
          <w:rFonts w:ascii="Calibri" w:hAnsi="Calibri" w:cs="Calibri"/>
          <w:sz w:val="24"/>
          <w:szCs w:val="24"/>
        </w:rPr>
        <w:t xml:space="preserve">oboustrannou tříměsíční výpovědní </w:t>
      </w:r>
      <w:r w:rsidR="00DA6ABE" w:rsidRPr="00825285">
        <w:rPr>
          <w:rFonts w:ascii="Calibri" w:hAnsi="Calibri" w:cs="Calibri"/>
          <w:sz w:val="24"/>
          <w:szCs w:val="24"/>
        </w:rPr>
        <w:t>lhůtou</w:t>
      </w:r>
      <w:r w:rsidRPr="00825285">
        <w:rPr>
          <w:rFonts w:ascii="Calibri" w:hAnsi="Calibri" w:cs="Calibri"/>
          <w:sz w:val="24"/>
          <w:szCs w:val="24"/>
        </w:rPr>
        <w:t xml:space="preserve">. Místem výkonu činnosti bude město </w:t>
      </w:r>
      <w:r w:rsidR="005375F6" w:rsidRPr="00825285">
        <w:rPr>
          <w:rFonts w:ascii="Calibri" w:hAnsi="Calibri" w:cs="Calibri"/>
          <w:sz w:val="24"/>
          <w:szCs w:val="24"/>
        </w:rPr>
        <w:t>Humpolec</w:t>
      </w:r>
      <w:r w:rsidR="007D0874" w:rsidRPr="00825285">
        <w:rPr>
          <w:rFonts w:ascii="Calibri" w:hAnsi="Calibri" w:cs="Calibri"/>
          <w:sz w:val="24"/>
          <w:szCs w:val="24"/>
        </w:rPr>
        <w:t xml:space="preserve"> a blízké okolí</w:t>
      </w:r>
      <w:r w:rsidRPr="00825285">
        <w:rPr>
          <w:rFonts w:ascii="Calibri" w:hAnsi="Calibri" w:cs="Calibri"/>
          <w:sz w:val="24"/>
          <w:szCs w:val="24"/>
        </w:rPr>
        <w:t xml:space="preserve">. Vykonávaná činnost se bude týkat území </w:t>
      </w:r>
      <w:r w:rsidR="00DA6ABE" w:rsidRPr="00825285">
        <w:rPr>
          <w:rFonts w:ascii="Calibri" w:hAnsi="Calibri" w:cs="Calibri"/>
          <w:sz w:val="24"/>
          <w:szCs w:val="24"/>
        </w:rPr>
        <w:t>M</w:t>
      </w:r>
      <w:r w:rsidRPr="00825285">
        <w:rPr>
          <w:rFonts w:ascii="Calibri" w:hAnsi="Calibri" w:cs="Calibri"/>
          <w:sz w:val="24"/>
          <w:szCs w:val="24"/>
        </w:rPr>
        <w:t>ěsta</w:t>
      </w:r>
      <w:r w:rsidR="005375F6" w:rsidRPr="00825285">
        <w:rPr>
          <w:rFonts w:ascii="Calibri" w:hAnsi="Calibri" w:cs="Calibri"/>
          <w:sz w:val="24"/>
          <w:szCs w:val="24"/>
        </w:rPr>
        <w:t xml:space="preserve"> Humpolce a jeho místních částí</w:t>
      </w:r>
      <w:r w:rsidRPr="00825285">
        <w:rPr>
          <w:rFonts w:ascii="Calibri" w:hAnsi="Calibri" w:cs="Calibri"/>
          <w:sz w:val="24"/>
          <w:szCs w:val="24"/>
        </w:rPr>
        <w:t>.</w:t>
      </w:r>
    </w:p>
    <w:p w14:paraId="3B24D36D" w14:textId="726318BD" w:rsidR="00B60C48" w:rsidRPr="00B8793E" w:rsidRDefault="00DA7932" w:rsidP="00825285">
      <w:pPr>
        <w:pStyle w:val="Heading2"/>
        <w:spacing w:before="200"/>
        <w:rPr>
          <w:rFonts w:ascii="Calibri" w:hAnsi="Calibri" w:cs="Calibri"/>
          <w:sz w:val="28"/>
          <w:szCs w:val="28"/>
        </w:rPr>
      </w:pPr>
      <w:bookmarkStart w:id="2" w:name="_1fob9te" w:colFirst="0" w:colLast="0"/>
      <w:bookmarkEnd w:id="2"/>
      <w:r w:rsidRPr="00825285">
        <w:rPr>
          <w:rFonts w:ascii="Calibri" w:hAnsi="Calibri" w:cs="Calibri"/>
          <w:sz w:val="28"/>
          <w:szCs w:val="28"/>
        </w:rPr>
        <w:t>Ná</w:t>
      </w:r>
      <w:r w:rsidRPr="00B8793E">
        <w:rPr>
          <w:rFonts w:ascii="Calibri" w:hAnsi="Calibri" w:cs="Calibri"/>
          <w:sz w:val="28"/>
          <w:szCs w:val="28"/>
        </w:rPr>
        <w:t>plň vykonávané činnosti</w:t>
      </w:r>
    </w:p>
    <w:p w14:paraId="3B24D370" w14:textId="1D695725" w:rsidR="00B60C48" w:rsidRPr="00825285" w:rsidRDefault="00DA6ABE" w:rsidP="00CD4E4E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 xml:space="preserve">konzultační, poradenská a informační činnost v oblastech </w:t>
      </w:r>
      <w:r w:rsidR="00755F25" w:rsidRPr="00825285">
        <w:rPr>
          <w:rFonts w:ascii="Calibri" w:hAnsi="Calibri" w:cs="Calibri"/>
          <w:sz w:val="24"/>
          <w:szCs w:val="24"/>
        </w:rPr>
        <w:t xml:space="preserve">public relations (PR) a mediálního zastoupení </w:t>
      </w:r>
      <w:r w:rsidRPr="00825285">
        <w:rPr>
          <w:rFonts w:ascii="Calibri" w:hAnsi="Calibri" w:cs="Calibri"/>
          <w:sz w:val="24"/>
          <w:szCs w:val="24"/>
        </w:rPr>
        <w:t>pro potřeby Města</w:t>
      </w:r>
      <w:r w:rsidR="005375F6" w:rsidRPr="00825285">
        <w:rPr>
          <w:rFonts w:ascii="Calibri" w:hAnsi="Calibri" w:cs="Calibri"/>
          <w:sz w:val="24"/>
          <w:szCs w:val="24"/>
        </w:rPr>
        <w:t xml:space="preserve"> Humpolce</w:t>
      </w:r>
      <w:r w:rsidR="00DA7932" w:rsidRPr="00825285">
        <w:rPr>
          <w:rFonts w:ascii="Calibri" w:hAnsi="Calibri" w:cs="Calibri"/>
          <w:sz w:val="24"/>
          <w:szCs w:val="24"/>
        </w:rPr>
        <w:t xml:space="preserve"> ve spolupráci s vedením města</w:t>
      </w:r>
    </w:p>
    <w:p w14:paraId="61127184" w14:textId="63D857D1" w:rsidR="00C3595C" w:rsidRPr="00825285" w:rsidRDefault="00DA6ABE" w:rsidP="00CD4E4E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k</w:t>
      </w:r>
      <w:r w:rsidR="00C3595C" w:rsidRPr="00825285">
        <w:rPr>
          <w:rFonts w:ascii="Calibri" w:hAnsi="Calibri" w:cs="Calibri"/>
          <w:sz w:val="24"/>
          <w:szCs w:val="24"/>
        </w:rPr>
        <w:t>omplexní z</w:t>
      </w:r>
      <w:r w:rsidR="00701D3C" w:rsidRPr="00825285">
        <w:rPr>
          <w:rFonts w:ascii="Calibri" w:hAnsi="Calibri" w:cs="Calibri"/>
          <w:sz w:val="24"/>
          <w:szCs w:val="24"/>
        </w:rPr>
        <w:t>a</w:t>
      </w:r>
      <w:r w:rsidR="00C3595C" w:rsidRPr="00825285">
        <w:rPr>
          <w:rFonts w:ascii="Calibri" w:hAnsi="Calibri" w:cs="Calibri"/>
          <w:sz w:val="24"/>
          <w:szCs w:val="24"/>
        </w:rPr>
        <w:t>jištění informačních, publicistických a tiskových vztahů</w:t>
      </w:r>
    </w:p>
    <w:p w14:paraId="504AD108" w14:textId="0FC4F2A7" w:rsidR="007A319F" w:rsidRPr="00825285" w:rsidRDefault="00DA6ABE" w:rsidP="00CD4E4E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u</w:t>
      </w:r>
      <w:r w:rsidR="00DA7932" w:rsidRPr="00825285">
        <w:rPr>
          <w:rFonts w:ascii="Calibri" w:hAnsi="Calibri" w:cs="Calibri"/>
          <w:sz w:val="24"/>
          <w:szCs w:val="24"/>
        </w:rPr>
        <w:t>držování stávajících kontaktů s</w:t>
      </w:r>
      <w:r w:rsidR="007A319F" w:rsidRPr="00825285">
        <w:rPr>
          <w:rFonts w:ascii="Calibri" w:hAnsi="Calibri" w:cs="Calibri"/>
          <w:sz w:val="24"/>
          <w:szCs w:val="24"/>
        </w:rPr>
        <w:t> </w:t>
      </w:r>
      <w:r w:rsidR="00DA7932" w:rsidRPr="00825285">
        <w:rPr>
          <w:rFonts w:ascii="Calibri" w:hAnsi="Calibri" w:cs="Calibri"/>
          <w:sz w:val="24"/>
          <w:szCs w:val="24"/>
        </w:rPr>
        <w:t>novináři</w:t>
      </w:r>
      <w:r w:rsidR="007A319F" w:rsidRPr="00825285">
        <w:rPr>
          <w:rFonts w:ascii="Calibri" w:hAnsi="Calibri" w:cs="Calibri"/>
          <w:sz w:val="24"/>
          <w:szCs w:val="24"/>
        </w:rPr>
        <w:t xml:space="preserve"> a</w:t>
      </w:r>
      <w:r w:rsidR="00DA7932" w:rsidRPr="00825285">
        <w:rPr>
          <w:rFonts w:ascii="Calibri" w:hAnsi="Calibri" w:cs="Calibri"/>
          <w:sz w:val="24"/>
          <w:szCs w:val="24"/>
        </w:rPr>
        <w:t xml:space="preserve"> získávání nových kontaktů</w:t>
      </w:r>
      <w:r w:rsidR="006B0D71" w:rsidRPr="00825285">
        <w:rPr>
          <w:rFonts w:ascii="Calibri" w:hAnsi="Calibri" w:cs="Calibri"/>
          <w:sz w:val="24"/>
          <w:szCs w:val="24"/>
        </w:rPr>
        <w:t xml:space="preserve"> na hromadné sdělovací prostředky (deníky, zpravodaje, televize, rádia</w:t>
      </w:r>
      <w:r w:rsidR="003E194D" w:rsidRPr="00825285">
        <w:rPr>
          <w:rFonts w:ascii="Calibri" w:hAnsi="Calibri" w:cs="Calibri"/>
          <w:sz w:val="24"/>
          <w:szCs w:val="24"/>
        </w:rPr>
        <w:t>, zpravodajské servery</w:t>
      </w:r>
      <w:r w:rsidR="006B0D71" w:rsidRPr="00825285">
        <w:rPr>
          <w:rFonts w:ascii="Calibri" w:hAnsi="Calibri" w:cs="Calibri"/>
          <w:sz w:val="24"/>
          <w:szCs w:val="24"/>
        </w:rPr>
        <w:t xml:space="preserve"> apod.)</w:t>
      </w:r>
    </w:p>
    <w:p w14:paraId="17FF77FB" w14:textId="72F90FD4" w:rsidR="00CB63D7" w:rsidRPr="00825285" w:rsidRDefault="00DA6ABE" w:rsidP="00CD4E4E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b</w:t>
      </w:r>
      <w:r w:rsidR="00DA7932" w:rsidRPr="00825285">
        <w:rPr>
          <w:rFonts w:ascii="Calibri" w:hAnsi="Calibri" w:cs="Calibri"/>
          <w:sz w:val="24"/>
          <w:szCs w:val="24"/>
        </w:rPr>
        <w:t>udování vztahů s veřejností a péč</w:t>
      </w:r>
      <w:r w:rsidRPr="00825285">
        <w:rPr>
          <w:rFonts w:ascii="Calibri" w:hAnsi="Calibri" w:cs="Calibri"/>
          <w:sz w:val="24"/>
          <w:szCs w:val="24"/>
        </w:rPr>
        <w:t>e</w:t>
      </w:r>
      <w:r w:rsidR="00DA7932" w:rsidRPr="00825285">
        <w:rPr>
          <w:rFonts w:ascii="Calibri" w:hAnsi="Calibri" w:cs="Calibri"/>
          <w:sz w:val="24"/>
          <w:szCs w:val="24"/>
        </w:rPr>
        <w:t xml:space="preserve"> o ně prostřednictvím dostupných nástrojů (</w:t>
      </w:r>
      <w:r w:rsidR="006440CB">
        <w:rPr>
          <w:rFonts w:ascii="Calibri" w:hAnsi="Calibri" w:cs="Calibri"/>
          <w:sz w:val="24"/>
          <w:szCs w:val="24"/>
        </w:rPr>
        <w:t xml:space="preserve">zejm. </w:t>
      </w:r>
      <w:r w:rsidR="00DA7932" w:rsidRPr="00825285">
        <w:rPr>
          <w:rFonts w:ascii="Calibri" w:hAnsi="Calibri" w:cs="Calibri"/>
          <w:sz w:val="24"/>
          <w:szCs w:val="24"/>
        </w:rPr>
        <w:t>tiskové zprávy na</w:t>
      </w:r>
      <w:r w:rsidR="006440CB">
        <w:rPr>
          <w:rFonts w:ascii="Calibri" w:hAnsi="Calibri" w:cs="Calibri"/>
          <w:sz w:val="24"/>
          <w:szCs w:val="24"/>
        </w:rPr>
        <w:t> </w:t>
      </w:r>
      <w:r w:rsidR="00DA7932" w:rsidRPr="00825285">
        <w:rPr>
          <w:rFonts w:ascii="Calibri" w:hAnsi="Calibri" w:cs="Calibri"/>
          <w:sz w:val="24"/>
          <w:szCs w:val="24"/>
        </w:rPr>
        <w:t>web města, příspěvky na sociálních sítích města a do Radničních listů)</w:t>
      </w:r>
    </w:p>
    <w:p w14:paraId="3B24D38D" w14:textId="77777777" w:rsidR="00B60C48" w:rsidRPr="00825285" w:rsidRDefault="00000000" w:rsidP="00825285">
      <w:pPr>
        <w:pStyle w:val="Heading2"/>
        <w:spacing w:before="200"/>
        <w:rPr>
          <w:rFonts w:ascii="Calibri" w:hAnsi="Calibri" w:cs="Calibri"/>
          <w:sz w:val="28"/>
          <w:szCs w:val="28"/>
        </w:rPr>
      </w:pPr>
      <w:bookmarkStart w:id="3" w:name="_3znysh7" w:colFirst="0" w:colLast="0"/>
      <w:bookmarkEnd w:id="3"/>
      <w:r w:rsidRPr="00825285">
        <w:rPr>
          <w:rFonts w:ascii="Calibri" w:hAnsi="Calibri" w:cs="Calibri"/>
          <w:sz w:val="28"/>
          <w:szCs w:val="28"/>
        </w:rPr>
        <w:t>Rozsah vykonávané činnosti</w:t>
      </w:r>
    </w:p>
    <w:p w14:paraId="3B24D38E" w14:textId="7DADDE5D" w:rsidR="00B60C48" w:rsidRPr="00825285" w:rsidRDefault="00000000" w:rsidP="00CD4E4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825285">
        <w:rPr>
          <w:rFonts w:ascii="Calibri" w:hAnsi="Calibri" w:cs="Calibri"/>
          <w:color w:val="000000"/>
          <w:sz w:val="24"/>
          <w:szCs w:val="24"/>
        </w:rPr>
        <w:t xml:space="preserve">přibližně </w:t>
      </w:r>
      <w:r w:rsidR="009C389B" w:rsidRPr="00825285">
        <w:rPr>
          <w:rFonts w:ascii="Calibri" w:hAnsi="Calibri" w:cs="Calibri"/>
          <w:b/>
          <w:bCs/>
          <w:sz w:val="24"/>
          <w:szCs w:val="24"/>
        </w:rPr>
        <w:t>1</w:t>
      </w:r>
      <w:r w:rsidR="007B731E" w:rsidRPr="00825285">
        <w:rPr>
          <w:rFonts w:ascii="Calibri" w:hAnsi="Calibri" w:cs="Calibri"/>
          <w:b/>
          <w:bCs/>
          <w:sz w:val="24"/>
          <w:szCs w:val="24"/>
        </w:rPr>
        <w:t>5</w:t>
      </w:r>
      <w:r w:rsidR="007A319F" w:rsidRPr="00825285">
        <w:rPr>
          <w:rFonts w:ascii="Calibri" w:hAnsi="Calibri" w:cs="Calibri"/>
          <w:b/>
          <w:bCs/>
          <w:sz w:val="24"/>
          <w:szCs w:val="24"/>
        </w:rPr>
        <w:t>0</w:t>
      </w:r>
      <w:r w:rsidRPr="0082528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A319F" w:rsidRPr="00825285">
        <w:rPr>
          <w:rFonts w:ascii="Calibri" w:hAnsi="Calibri" w:cs="Calibri"/>
          <w:b/>
          <w:bCs/>
          <w:sz w:val="24"/>
          <w:szCs w:val="24"/>
        </w:rPr>
        <w:t>až 17</w:t>
      </w:r>
      <w:r w:rsidR="003E194D" w:rsidRPr="00825285">
        <w:rPr>
          <w:rFonts w:ascii="Calibri" w:hAnsi="Calibri" w:cs="Calibri"/>
          <w:b/>
          <w:bCs/>
          <w:sz w:val="24"/>
          <w:szCs w:val="24"/>
        </w:rPr>
        <w:t>5</w:t>
      </w:r>
      <w:r w:rsidR="007A319F" w:rsidRPr="0082528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25285">
        <w:rPr>
          <w:rFonts w:ascii="Calibri" w:hAnsi="Calibri" w:cs="Calibri"/>
          <w:b/>
          <w:bCs/>
          <w:color w:val="000000"/>
          <w:sz w:val="24"/>
          <w:szCs w:val="24"/>
        </w:rPr>
        <w:t xml:space="preserve">hodin </w:t>
      </w:r>
      <w:r w:rsidR="009C389B" w:rsidRPr="00825285">
        <w:rPr>
          <w:rFonts w:ascii="Calibri" w:hAnsi="Calibri" w:cs="Calibri"/>
          <w:b/>
          <w:bCs/>
          <w:color w:val="000000"/>
          <w:sz w:val="24"/>
          <w:szCs w:val="24"/>
        </w:rPr>
        <w:t>měsíčně</w:t>
      </w:r>
      <w:r w:rsidR="006B0D71" w:rsidRPr="006440CB">
        <w:rPr>
          <w:rFonts w:ascii="Calibri" w:hAnsi="Calibri" w:cs="Calibri"/>
          <w:color w:val="000000"/>
          <w:sz w:val="24"/>
          <w:szCs w:val="24"/>
          <w:highlight w:val="yellow"/>
        </w:rPr>
        <w:t xml:space="preserve">, </w:t>
      </w:r>
      <w:r w:rsidR="00CD4E4E" w:rsidRPr="006440CB">
        <w:rPr>
          <w:rFonts w:ascii="Calibri" w:hAnsi="Calibri" w:cs="Calibri"/>
          <w:color w:val="000000"/>
          <w:sz w:val="24"/>
          <w:szCs w:val="24"/>
          <w:highlight w:val="yellow"/>
        </w:rPr>
        <w:t xml:space="preserve">případné </w:t>
      </w:r>
      <w:r w:rsidR="006B0D71" w:rsidRPr="006440CB">
        <w:rPr>
          <w:rFonts w:ascii="Calibri" w:hAnsi="Calibri" w:cs="Calibri"/>
          <w:color w:val="000000"/>
          <w:sz w:val="24"/>
          <w:szCs w:val="24"/>
          <w:highlight w:val="yellow"/>
        </w:rPr>
        <w:t xml:space="preserve">vícepráce </w:t>
      </w:r>
      <w:r w:rsidR="00CD4E4E" w:rsidRPr="006440CB">
        <w:rPr>
          <w:rFonts w:ascii="Calibri" w:hAnsi="Calibri" w:cs="Calibri"/>
          <w:color w:val="000000"/>
          <w:sz w:val="24"/>
          <w:szCs w:val="24"/>
          <w:highlight w:val="yellow"/>
        </w:rPr>
        <w:t>po dohodě</w:t>
      </w:r>
    </w:p>
    <w:p w14:paraId="3B24D38F" w14:textId="77777777" w:rsidR="00B60C48" w:rsidRPr="00825285" w:rsidRDefault="00000000" w:rsidP="00825285">
      <w:pPr>
        <w:pStyle w:val="Heading2"/>
        <w:spacing w:before="200"/>
        <w:rPr>
          <w:rFonts w:ascii="Calibri" w:hAnsi="Calibri" w:cs="Calibri"/>
          <w:sz w:val="28"/>
          <w:szCs w:val="28"/>
        </w:rPr>
      </w:pPr>
      <w:bookmarkStart w:id="4" w:name="_2et92p0" w:colFirst="0" w:colLast="0"/>
      <w:bookmarkEnd w:id="4"/>
      <w:r w:rsidRPr="00825285">
        <w:rPr>
          <w:rFonts w:ascii="Calibri" w:hAnsi="Calibri" w:cs="Calibri"/>
          <w:sz w:val="28"/>
          <w:szCs w:val="28"/>
        </w:rPr>
        <w:t>Honorář</w:t>
      </w:r>
    </w:p>
    <w:p w14:paraId="3B24D391" w14:textId="5EE75B26" w:rsidR="00B60C48" w:rsidRPr="00825285" w:rsidRDefault="006440CB" w:rsidP="00DA6AB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 </w:t>
      </w:r>
      <w:r w:rsidR="00DA6ABE" w:rsidRPr="00825285">
        <w:rPr>
          <w:rFonts w:ascii="Calibri" w:hAnsi="Calibri" w:cs="Calibri"/>
          <w:color w:val="000000"/>
          <w:sz w:val="24"/>
          <w:szCs w:val="24"/>
        </w:rPr>
        <w:t xml:space="preserve">ohledem na </w:t>
      </w:r>
      <w:r>
        <w:rPr>
          <w:rFonts w:ascii="Calibri" w:hAnsi="Calibri" w:cs="Calibri"/>
          <w:color w:val="000000"/>
          <w:sz w:val="24"/>
          <w:szCs w:val="24"/>
        </w:rPr>
        <w:t xml:space="preserve">kvalifikovanou </w:t>
      </w:r>
      <w:r w:rsidR="00DA6ABE" w:rsidRPr="00825285">
        <w:rPr>
          <w:rFonts w:ascii="Calibri" w:hAnsi="Calibri" w:cs="Calibri"/>
          <w:sz w:val="24"/>
          <w:szCs w:val="24"/>
        </w:rPr>
        <w:t xml:space="preserve">činnost </w:t>
      </w:r>
      <w:r w:rsidR="007145FE" w:rsidRPr="00825285">
        <w:rPr>
          <w:rFonts w:ascii="Calibri" w:hAnsi="Calibri" w:cs="Calibri"/>
          <w:color w:val="000000"/>
          <w:sz w:val="24"/>
          <w:szCs w:val="24"/>
        </w:rPr>
        <w:t>p</w:t>
      </w:r>
      <w:r w:rsidR="00CB63D7" w:rsidRPr="00825285">
        <w:rPr>
          <w:rFonts w:ascii="Calibri" w:hAnsi="Calibri" w:cs="Calibri"/>
          <w:color w:val="000000"/>
          <w:sz w:val="24"/>
          <w:szCs w:val="24"/>
        </w:rPr>
        <w:t>aušální odměn</w:t>
      </w:r>
      <w:r w:rsidR="00DA6ABE" w:rsidRPr="00825285">
        <w:rPr>
          <w:rFonts w:ascii="Calibri" w:hAnsi="Calibri" w:cs="Calibri"/>
          <w:color w:val="000000"/>
          <w:sz w:val="24"/>
          <w:szCs w:val="24"/>
        </w:rPr>
        <w:t>a</w:t>
      </w:r>
      <w:r w:rsidR="00CB63D7" w:rsidRPr="008252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25285">
        <w:rPr>
          <w:rFonts w:ascii="Calibri" w:hAnsi="Calibri" w:cs="Calibri"/>
          <w:color w:val="000000"/>
          <w:sz w:val="24"/>
          <w:szCs w:val="24"/>
        </w:rPr>
        <w:t xml:space="preserve">ve výši </w:t>
      </w:r>
      <w:r w:rsidR="00CB63D7" w:rsidRPr="00825285">
        <w:rPr>
          <w:rFonts w:ascii="Calibri" w:hAnsi="Calibri" w:cs="Calibri"/>
          <w:b/>
          <w:bCs/>
          <w:color w:val="000000"/>
          <w:sz w:val="24"/>
          <w:szCs w:val="24"/>
        </w:rPr>
        <w:t>6</w:t>
      </w:r>
      <w:r w:rsidR="00F3726D" w:rsidRPr="00825285">
        <w:rPr>
          <w:rFonts w:ascii="Calibri" w:hAnsi="Calibri" w:cs="Calibri"/>
          <w:b/>
          <w:bCs/>
          <w:color w:val="000000"/>
          <w:sz w:val="24"/>
          <w:szCs w:val="24"/>
        </w:rPr>
        <w:t>0</w:t>
      </w:r>
      <w:r w:rsidR="00CB63D7" w:rsidRPr="00825285">
        <w:rPr>
          <w:rFonts w:ascii="Calibri" w:hAnsi="Calibri" w:cs="Calibri"/>
          <w:b/>
          <w:bCs/>
          <w:color w:val="000000"/>
          <w:sz w:val="24"/>
          <w:szCs w:val="24"/>
        </w:rPr>
        <w:t xml:space="preserve"> 000 – 70 000 </w:t>
      </w:r>
      <w:r w:rsidRPr="00825285">
        <w:rPr>
          <w:rFonts w:ascii="Calibri" w:hAnsi="Calibri" w:cs="Calibri"/>
          <w:b/>
          <w:bCs/>
          <w:color w:val="000000"/>
          <w:sz w:val="24"/>
          <w:szCs w:val="24"/>
        </w:rPr>
        <w:t>Kč</w:t>
      </w:r>
      <w:r w:rsidR="009C389B" w:rsidRPr="008252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B731E" w:rsidRPr="00825285">
        <w:rPr>
          <w:rFonts w:ascii="Calibri" w:hAnsi="Calibri" w:cs="Calibri"/>
          <w:color w:val="000000"/>
          <w:sz w:val="24"/>
          <w:szCs w:val="24"/>
        </w:rPr>
        <w:t xml:space="preserve">(podle </w:t>
      </w:r>
      <w:r>
        <w:rPr>
          <w:rFonts w:ascii="Calibri" w:hAnsi="Calibri" w:cs="Calibri"/>
          <w:color w:val="000000"/>
          <w:sz w:val="24"/>
          <w:szCs w:val="24"/>
        </w:rPr>
        <w:t xml:space="preserve">konkrétních </w:t>
      </w:r>
      <w:r w:rsidR="007B731E" w:rsidRPr="00825285">
        <w:rPr>
          <w:rFonts w:ascii="Calibri" w:hAnsi="Calibri" w:cs="Calibri"/>
          <w:color w:val="000000"/>
          <w:sz w:val="24"/>
          <w:szCs w:val="24"/>
        </w:rPr>
        <w:t>zkušeností)</w:t>
      </w:r>
      <w:r w:rsidR="00DA6ABE" w:rsidRPr="00825285">
        <w:rPr>
          <w:rFonts w:ascii="Calibri" w:hAnsi="Calibri" w:cs="Calibri"/>
          <w:color w:val="000000"/>
          <w:sz w:val="24"/>
          <w:szCs w:val="24"/>
        </w:rPr>
        <w:t>,</w:t>
      </w:r>
      <w:r w:rsidR="007B731E" w:rsidRPr="008252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C389B" w:rsidRPr="00825285">
        <w:rPr>
          <w:rFonts w:ascii="Calibri" w:hAnsi="Calibri" w:cs="Calibri"/>
          <w:color w:val="000000"/>
          <w:sz w:val="24"/>
          <w:szCs w:val="24"/>
        </w:rPr>
        <w:t>vyplácen</w:t>
      </w:r>
      <w:r w:rsidR="00DA6ABE" w:rsidRPr="00825285">
        <w:rPr>
          <w:rFonts w:ascii="Calibri" w:hAnsi="Calibri" w:cs="Calibri"/>
          <w:color w:val="000000"/>
          <w:sz w:val="24"/>
          <w:szCs w:val="24"/>
        </w:rPr>
        <w:t>á</w:t>
      </w:r>
      <w:r w:rsidR="009C389B" w:rsidRPr="00825285">
        <w:rPr>
          <w:rFonts w:ascii="Calibri" w:hAnsi="Calibri" w:cs="Calibri"/>
          <w:color w:val="000000"/>
          <w:sz w:val="24"/>
          <w:szCs w:val="24"/>
        </w:rPr>
        <w:t xml:space="preserve"> na měsíční bázi</w:t>
      </w:r>
      <w:r w:rsidR="00DA6ABE" w:rsidRPr="00825285">
        <w:rPr>
          <w:rFonts w:ascii="Calibri" w:hAnsi="Calibri" w:cs="Calibri"/>
          <w:color w:val="000000"/>
          <w:sz w:val="24"/>
          <w:szCs w:val="24"/>
        </w:rPr>
        <w:t xml:space="preserve">; </w:t>
      </w:r>
      <w:r w:rsidR="00DA6ABE" w:rsidRPr="00825285">
        <w:rPr>
          <w:rFonts w:ascii="Calibri" w:hAnsi="Calibri" w:cs="Calibri"/>
          <w:sz w:val="24"/>
          <w:szCs w:val="24"/>
        </w:rPr>
        <w:t>u</w:t>
      </w:r>
      <w:r w:rsidRPr="00825285">
        <w:rPr>
          <w:rFonts w:ascii="Calibri" w:hAnsi="Calibri" w:cs="Calibri"/>
          <w:sz w:val="24"/>
          <w:szCs w:val="24"/>
        </w:rPr>
        <w:t xml:space="preserve">vedená </w:t>
      </w:r>
      <w:r w:rsidR="00CB63D7" w:rsidRPr="00825285">
        <w:rPr>
          <w:rFonts w:ascii="Calibri" w:hAnsi="Calibri" w:cs="Calibri"/>
          <w:sz w:val="24"/>
          <w:szCs w:val="24"/>
        </w:rPr>
        <w:t>cena</w:t>
      </w:r>
      <w:r w:rsidRPr="00825285">
        <w:rPr>
          <w:rFonts w:ascii="Calibri" w:hAnsi="Calibri" w:cs="Calibri"/>
          <w:sz w:val="24"/>
          <w:szCs w:val="24"/>
        </w:rPr>
        <w:t xml:space="preserve"> zahrnuje veškeré náklady spojené s</w:t>
      </w:r>
      <w:r w:rsidR="00CB63D7" w:rsidRPr="00825285">
        <w:rPr>
          <w:rFonts w:ascii="Calibri" w:hAnsi="Calibri" w:cs="Calibri"/>
          <w:sz w:val="24"/>
          <w:szCs w:val="24"/>
        </w:rPr>
        <w:t xml:space="preserve"> </w:t>
      </w:r>
      <w:r w:rsidRPr="00825285">
        <w:rPr>
          <w:rFonts w:ascii="Calibri" w:hAnsi="Calibri" w:cs="Calibri"/>
          <w:sz w:val="24"/>
          <w:szCs w:val="24"/>
        </w:rPr>
        <w:t>výkonem činnosti</w:t>
      </w:r>
    </w:p>
    <w:p w14:paraId="3B24D392" w14:textId="77777777" w:rsidR="00B60C48" w:rsidRPr="00825285" w:rsidRDefault="00000000" w:rsidP="00825285">
      <w:pPr>
        <w:pStyle w:val="Heading2"/>
        <w:spacing w:before="200"/>
        <w:rPr>
          <w:rFonts w:ascii="Calibri" w:hAnsi="Calibri" w:cs="Calibri"/>
          <w:sz w:val="28"/>
          <w:szCs w:val="28"/>
        </w:rPr>
      </w:pPr>
      <w:bookmarkStart w:id="5" w:name="_tyjcwt" w:colFirst="0" w:colLast="0"/>
      <w:bookmarkEnd w:id="5"/>
      <w:r w:rsidRPr="00825285">
        <w:rPr>
          <w:rFonts w:ascii="Calibri" w:hAnsi="Calibri" w:cs="Calibri"/>
          <w:sz w:val="28"/>
          <w:szCs w:val="28"/>
        </w:rPr>
        <w:t>Zahájení vykonávané činnosti</w:t>
      </w:r>
    </w:p>
    <w:p w14:paraId="3B24D393" w14:textId="24473AF5" w:rsidR="00B60C48" w:rsidRPr="00825285" w:rsidRDefault="00000000" w:rsidP="00CD4E4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 xml:space="preserve">předpoklad </w:t>
      </w:r>
      <w:r w:rsidR="00447A60">
        <w:rPr>
          <w:rFonts w:ascii="Calibri" w:hAnsi="Calibri" w:cs="Calibri"/>
          <w:b/>
          <w:bCs/>
          <w:sz w:val="24"/>
          <w:szCs w:val="24"/>
        </w:rPr>
        <w:t>únor</w:t>
      </w:r>
      <w:r w:rsidRPr="00825285">
        <w:rPr>
          <w:rFonts w:ascii="Calibri" w:hAnsi="Calibri" w:cs="Calibri"/>
          <w:b/>
          <w:bCs/>
          <w:sz w:val="24"/>
          <w:szCs w:val="24"/>
        </w:rPr>
        <w:t xml:space="preserve"> 20</w:t>
      </w:r>
      <w:r w:rsidR="001A6CAB" w:rsidRPr="00825285">
        <w:rPr>
          <w:rFonts w:ascii="Calibri" w:hAnsi="Calibri" w:cs="Calibri"/>
          <w:b/>
          <w:bCs/>
          <w:sz w:val="24"/>
          <w:szCs w:val="24"/>
        </w:rPr>
        <w:t>2</w:t>
      </w:r>
      <w:r w:rsidR="00CB63D7" w:rsidRPr="00825285">
        <w:rPr>
          <w:rFonts w:ascii="Calibri" w:hAnsi="Calibri" w:cs="Calibri"/>
          <w:b/>
          <w:bCs/>
          <w:sz w:val="24"/>
          <w:szCs w:val="24"/>
        </w:rPr>
        <w:t>4</w:t>
      </w:r>
    </w:p>
    <w:p w14:paraId="4D75E5D0" w14:textId="77777777" w:rsidR="005A39F9" w:rsidRPr="00825285" w:rsidRDefault="005A39F9" w:rsidP="00825285">
      <w:pPr>
        <w:pStyle w:val="Heading2"/>
        <w:spacing w:before="200"/>
        <w:rPr>
          <w:rFonts w:ascii="Calibri" w:hAnsi="Calibri" w:cs="Calibri"/>
          <w:sz w:val="28"/>
          <w:szCs w:val="28"/>
        </w:rPr>
      </w:pPr>
      <w:bookmarkStart w:id="6" w:name="_3dy6vkm" w:colFirst="0" w:colLast="0"/>
      <w:bookmarkEnd w:id="6"/>
      <w:r w:rsidRPr="00825285">
        <w:rPr>
          <w:rFonts w:ascii="Calibri" w:hAnsi="Calibri" w:cs="Calibri"/>
          <w:sz w:val="28"/>
          <w:szCs w:val="28"/>
        </w:rPr>
        <w:t>Způsob výběru</w:t>
      </w:r>
    </w:p>
    <w:p w14:paraId="383ACD72" w14:textId="121163A6" w:rsidR="005A39F9" w:rsidRPr="00825285" w:rsidRDefault="005A39F9" w:rsidP="00CD4E4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hAnsi="Calibri" w:cs="Calibri"/>
          <w:color w:val="000000"/>
          <w:sz w:val="24"/>
          <w:szCs w:val="24"/>
        </w:rPr>
      </w:pPr>
      <w:r w:rsidRPr="00825285">
        <w:rPr>
          <w:rFonts w:ascii="Calibri" w:hAnsi="Calibri" w:cs="Calibri"/>
          <w:color w:val="000000"/>
          <w:sz w:val="24"/>
          <w:szCs w:val="24"/>
        </w:rPr>
        <w:t>Výběrové řízení bude dvoukolové. Předmětem hodnocení v obou kolech bude posouzení kvalifikace, odbornosti a schopností uchazeče dle požadavků této výzvy.</w:t>
      </w:r>
      <w:r w:rsidR="00A6379A" w:rsidRPr="008252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25285">
        <w:rPr>
          <w:rFonts w:ascii="Calibri" w:hAnsi="Calibri" w:cs="Calibri"/>
          <w:color w:val="000000"/>
          <w:sz w:val="24"/>
          <w:szCs w:val="24"/>
        </w:rPr>
        <w:t xml:space="preserve">V prvním kole bude hodnotící komise posuzovat uchazeče na základě dokumentů předložených v přihlášce. Vybraní uchazeči </w:t>
      </w:r>
      <w:r w:rsidR="007A319F" w:rsidRPr="00825285">
        <w:rPr>
          <w:rFonts w:ascii="Calibri" w:hAnsi="Calibri" w:cs="Calibri"/>
          <w:color w:val="000000"/>
          <w:sz w:val="24"/>
          <w:szCs w:val="24"/>
        </w:rPr>
        <w:t>(</w:t>
      </w:r>
      <w:r w:rsidR="00A6379A" w:rsidRPr="00825285">
        <w:rPr>
          <w:rFonts w:ascii="Calibri" w:hAnsi="Calibri" w:cs="Calibri"/>
          <w:color w:val="000000"/>
          <w:sz w:val="24"/>
          <w:szCs w:val="24"/>
        </w:rPr>
        <w:t>3–</w:t>
      </w:r>
      <w:r w:rsidR="007A319F" w:rsidRPr="00825285">
        <w:rPr>
          <w:rFonts w:ascii="Calibri" w:hAnsi="Calibri" w:cs="Calibri"/>
          <w:color w:val="000000"/>
          <w:sz w:val="24"/>
          <w:szCs w:val="24"/>
        </w:rPr>
        <w:t>5</w:t>
      </w:r>
      <w:r w:rsidR="00A6379A" w:rsidRPr="00825285">
        <w:rPr>
          <w:rFonts w:ascii="Calibri" w:hAnsi="Calibri" w:cs="Calibri"/>
          <w:color w:val="000000"/>
          <w:sz w:val="24"/>
          <w:szCs w:val="24"/>
        </w:rPr>
        <w:t> </w:t>
      </w:r>
      <w:r w:rsidR="007A319F" w:rsidRPr="00825285">
        <w:rPr>
          <w:rFonts w:ascii="Calibri" w:hAnsi="Calibri" w:cs="Calibri"/>
          <w:color w:val="000000"/>
          <w:sz w:val="24"/>
          <w:szCs w:val="24"/>
        </w:rPr>
        <w:t xml:space="preserve">kandidátů) </w:t>
      </w:r>
      <w:r w:rsidRPr="00825285">
        <w:rPr>
          <w:rFonts w:ascii="Calibri" w:hAnsi="Calibri" w:cs="Calibri"/>
          <w:color w:val="000000"/>
          <w:sz w:val="24"/>
          <w:szCs w:val="24"/>
        </w:rPr>
        <w:t xml:space="preserve">budou pozváni do druhého kola, které proběhne formou pohovoru </w:t>
      </w:r>
      <w:r w:rsidR="00447A60">
        <w:rPr>
          <w:rFonts w:ascii="Calibri" w:hAnsi="Calibri" w:cs="Calibri"/>
          <w:color w:val="000000"/>
          <w:sz w:val="24"/>
          <w:szCs w:val="24"/>
        </w:rPr>
        <w:t>v lednu 2024 (termín bude upřesněn)</w:t>
      </w:r>
      <w:r w:rsidR="00447A60">
        <w:rPr>
          <w:rFonts w:ascii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3B24D394" w14:textId="6F92A8D3" w:rsidR="00B60C48" w:rsidRPr="00825285" w:rsidRDefault="00000000" w:rsidP="00825285">
      <w:pPr>
        <w:pStyle w:val="Heading2"/>
        <w:spacing w:before="200"/>
        <w:rPr>
          <w:rFonts w:ascii="Calibri" w:hAnsi="Calibri" w:cs="Calibri"/>
          <w:sz w:val="28"/>
          <w:szCs w:val="28"/>
        </w:rPr>
      </w:pPr>
      <w:bookmarkStart w:id="7" w:name="_4d34og8" w:colFirst="0" w:colLast="0"/>
      <w:bookmarkEnd w:id="7"/>
      <w:r w:rsidRPr="00825285">
        <w:rPr>
          <w:rFonts w:ascii="Calibri" w:hAnsi="Calibri" w:cs="Calibri"/>
          <w:sz w:val="28"/>
          <w:szCs w:val="28"/>
        </w:rPr>
        <w:t>Podmínky výběrového řízení</w:t>
      </w:r>
    </w:p>
    <w:p w14:paraId="3B24D395" w14:textId="77777777" w:rsidR="00B60C48" w:rsidRPr="00825285" w:rsidRDefault="00000000" w:rsidP="00CD4E4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Výběrového řízení se mohou zúčastnit uchazeči, kteří:</w:t>
      </w:r>
    </w:p>
    <w:p w14:paraId="3B24D397" w14:textId="77777777" w:rsidR="00B60C48" w:rsidRPr="00825285" w:rsidRDefault="00000000" w:rsidP="00CD4E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4"/>
          <w:szCs w:val="24"/>
        </w:rPr>
      </w:pPr>
      <w:r w:rsidRPr="00825285">
        <w:rPr>
          <w:rFonts w:ascii="Calibri" w:hAnsi="Calibri" w:cs="Calibri"/>
          <w:b/>
          <w:sz w:val="24"/>
          <w:szCs w:val="24"/>
        </w:rPr>
        <w:t>splňují následující základní předpoklady:</w:t>
      </w:r>
    </w:p>
    <w:p w14:paraId="3B24D398" w14:textId="3D9DBFBF" w:rsidR="00B60C48" w:rsidRPr="00825285" w:rsidRDefault="00000000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jsou státními občany České republiky, popř</w:t>
      </w:r>
      <w:r w:rsidR="007145FE" w:rsidRPr="00825285">
        <w:rPr>
          <w:rFonts w:ascii="Calibri" w:hAnsi="Calibri" w:cs="Calibri"/>
          <w:sz w:val="24"/>
          <w:szCs w:val="24"/>
        </w:rPr>
        <w:t xml:space="preserve">. </w:t>
      </w:r>
      <w:r w:rsidRPr="00825285">
        <w:rPr>
          <w:rFonts w:ascii="Calibri" w:hAnsi="Calibri" w:cs="Calibri"/>
          <w:sz w:val="24"/>
          <w:szCs w:val="24"/>
        </w:rPr>
        <w:t>fyzické osoby, které jsou cizími státními občany a mají trvalý pobyt v ČR</w:t>
      </w:r>
    </w:p>
    <w:p w14:paraId="3B24D399" w14:textId="77777777" w:rsidR="00B60C48" w:rsidRPr="00825285" w:rsidRDefault="00000000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dosáhli věku 18 let</w:t>
      </w:r>
    </w:p>
    <w:p w14:paraId="3B24D39B" w14:textId="48F05373" w:rsidR="00B60C48" w:rsidRPr="00825285" w:rsidRDefault="00000000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 xml:space="preserve">jsou </w:t>
      </w:r>
      <w:r w:rsidR="007145FE" w:rsidRPr="00825285">
        <w:rPr>
          <w:rFonts w:ascii="Calibri" w:hAnsi="Calibri" w:cs="Calibri"/>
          <w:sz w:val="24"/>
          <w:szCs w:val="24"/>
        </w:rPr>
        <w:t>plně svéprávní</w:t>
      </w:r>
      <w:r w:rsidR="00CD4E4E" w:rsidRPr="00825285">
        <w:rPr>
          <w:rFonts w:ascii="Calibri" w:hAnsi="Calibri" w:cs="Calibri"/>
          <w:sz w:val="24"/>
          <w:szCs w:val="24"/>
        </w:rPr>
        <w:t xml:space="preserve"> a </w:t>
      </w:r>
      <w:r w:rsidRPr="00825285">
        <w:rPr>
          <w:rFonts w:ascii="Calibri" w:hAnsi="Calibri" w:cs="Calibri"/>
          <w:sz w:val="24"/>
          <w:szCs w:val="24"/>
        </w:rPr>
        <w:t>bezúhonní</w:t>
      </w:r>
    </w:p>
    <w:p w14:paraId="3B24D39C" w14:textId="77777777" w:rsidR="00B60C48" w:rsidRPr="00825285" w:rsidRDefault="00000000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ovládají český jazyk</w:t>
      </w:r>
    </w:p>
    <w:p w14:paraId="3B24D39E" w14:textId="77777777" w:rsidR="00B60C48" w:rsidRPr="00825285" w:rsidRDefault="00000000" w:rsidP="00CD4E4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libri" w:hAnsi="Calibri" w:cs="Calibri"/>
          <w:b/>
          <w:sz w:val="24"/>
          <w:szCs w:val="24"/>
        </w:rPr>
      </w:pPr>
      <w:r w:rsidRPr="00825285">
        <w:rPr>
          <w:rFonts w:ascii="Calibri" w:hAnsi="Calibri" w:cs="Calibri"/>
          <w:b/>
          <w:sz w:val="24"/>
          <w:szCs w:val="24"/>
        </w:rPr>
        <w:lastRenderedPageBreak/>
        <w:t>splňují další podmínky, kterými jsou:</w:t>
      </w:r>
    </w:p>
    <w:p w14:paraId="3B24D39F" w14:textId="29AECB9D" w:rsidR="00B60C48" w:rsidRPr="00825285" w:rsidRDefault="00000000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dokončené vysokoškolské vzdělání v</w:t>
      </w:r>
      <w:r w:rsidR="007145FE" w:rsidRPr="00825285">
        <w:rPr>
          <w:rFonts w:ascii="Calibri" w:hAnsi="Calibri" w:cs="Calibri"/>
          <w:sz w:val="24"/>
          <w:szCs w:val="24"/>
        </w:rPr>
        <w:t xml:space="preserve"> </w:t>
      </w:r>
      <w:r w:rsidR="00701D3C" w:rsidRPr="00825285">
        <w:rPr>
          <w:rFonts w:ascii="Calibri" w:hAnsi="Calibri" w:cs="Calibri"/>
          <w:sz w:val="24"/>
          <w:szCs w:val="24"/>
        </w:rPr>
        <w:t xml:space="preserve">magisterském, nebo </w:t>
      </w:r>
      <w:r w:rsidR="00CB63D7" w:rsidRPr="00825285">
        <w:rPr>
          <w:rFonts w:ascii="Calibri" w:hAnsi="Calibri" w:cs="Calibri"/>
          <w:sz w:val="24"/>
          <w:szCs w:val="24"/>
        </w:rPr>
        <w:t>bakalářském</w:t>
      </w:r>
      <w:r w:rsidRPr="00825285">
        <w:rPr>
          <w:rFonts w:ascii="Calibri" w:hAnsi="Calibri" w:cs="Calibri"/>
          <w:sz w:val="24"/>
          <w:szCs w:val="24"/>
        </w:rPr>
        <w:t xml:space="preserve"> studijním programu</w:t>
      </w:r>
      <w:r w:rsidR="00234F39" w:rsidRPr="00825285">
        <w:rPr>
          <w:rFonts w:ascii="Calibri" w:hAnsi="Calibri" w:cs="Calibri"/>
          <w:sz w:val="24"/>
          <w:szCs w:val="24"/>
        </w:rPr>
        <w:t xml:space="preserve"> </w:t>
      </w:r>
      <w:r w:rsidR="00802177" w:rsidRPr="00825285">
        <w:rPr>
          <w:rFonts w:ascii="Calibri" w:hAnsi="Calibri" w:cs="Calibri"/>
          <w:sz w:val="24"/>
          <w:szCs w:val="24"/>
        </w:rPr>
        <w:t>v oboru</w:t>
      </w:r>
    </w:p>
    <w:p w14:paraId="4AF5E8B9" w14:textId="31C60C52" w:rsidR="00234F39" w:rsidRPr="00825285" w:rsidRDefault="00234F39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 xml:space="preserve">praxe v mediální oblasti </w:t>
      </w:r>
    </w:p>
    <w:p w14:paraId="2294593B" w14:textId="04F8021B" w:rsidR="00234F39" w:rsidRPr="00825285" w:rsidRDefault="00234F39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 xml:space="preserve">vynikající </w:t>
      </w:r>
      <w:r w:rsidR="00067EEB" w:rsidRPr="00825285">
        <w:rPr>
          <w:rFonts w:ascii="Calibri" w:hAnsi="Calibri" w:cs="Calibri"/>
          <w:sz w:val="24"/>
          <w:szCs w:val="24"/>
        </w:rPr>
        <w:t xml:space="preserve">prezentační a </w:t>
      </w:r>
      <w:r w:rsidRPr="00825285">
        <w:rPr>
          <w:rFonts w:ascii="Calibri" w:hAnsi="Calibri" w:cs="Calibri"/>
          <w:sz w:val="24"/>
          <w:szCs w:val="24"/>
        </w:rPr>
        <w:t>komunikační schopnosti slovem i písmem v českém jazyce, schopnost jasně a konzistentně formulovat myšlenky pod časovým i jiným tlakem</w:t>
      </w:r>
      <w:r w:rsidR="00871512" w:rsidRPr="00825285">
        <w:rPr>
          <w:rFonts w:ascii="Calibri" w:hAnsi="Calibri" w:cs="Calibri"/>
          <w:sz w:val="24"/>
          <w:szCs w:val="24"/>
        </w:rPr>
        <w:t>, stylistické a vyjadřovací schopnosti</w:t>
      </w:r>
    </w:p>
    <w:p w14:paraId="3B24D3A1" w14:textId="59494D1C" w:rsidR="00B60C48" w:rsidRPr="00825285" w:rsidRDefault="00000000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výborná znalost práce na PC vč</w:t>
      </w:r>
      <w:r w:rsidR="007B731E" w:rsidRPr="00825285">
        <w:rPr>
          <w:rFonts w:ascii="Calibri" w:hAnsi="Calibri" w:cs="Calibri"/>
          <w:sz w:val="24"/>
          <w:szCs w:val="24"/>
        </w:rPr>
        <w:t>.</w:t>
      </w:r>
      <w:r w:rsidRPr="00825285">
        <w:rPr>
          <w:rFonts w:ascii="Calibri" w:hAnsi="Calibri" w:cs="Calibri"/>
          <w:sz w:val="24"/>
          <w:szCs w:val="24"/>
        </w:rPr>
        <w:t xml:space="preserve"> práce s</w:t>
      </w:r>
      <w:r w:rsidR="00234F39" w:rsidRPr="00825285">
        <w:rPr>
          <w:rFonts w:ascii="Calibri" w:hAnsi="Calibri" w:cs="Calibri"/>
          <w:sz w:val="24"/>
          <w:szCs w:val="24"/>
        </w:rPr>
        <w:t xml:space="preserve"> kancelářskými programy (Office 365) a </w:t>
      </w:r>
      <w:r w:rsidRPr="00825285">
        <w:rPr>
          <w:rFonts w:ascii="Calibri" w:hAnsi="Calibri" w:cs="Calibri"/>
          <w:sz w:val="24"/>
          <w:szCs w:val="24"/>
        </w:rPr>
        <w:t>g</w:t>
      </w:r>
      <w:r w:rsidR="00CB63D7" w:rsidRPr="00825285">
        <w:rPr>
          <w:rFonts w:ascii="Calibri" w:hAnsi="Calibri" w:cs="Calibri"/>
          <w:sz w:val="24"/>
          <w:szCs w:val="24"/>
        </w:rPr>
        <w:t>rafickými programy (produkty Adobe</w:t>
      </w:r>
      <w:r w:rsidR="00272FAC" w:rsidRPr="00825285">
        <w:rPr>
          <w:rFonts w:ascii="Calibri" w:hAnsi="Calibri" w:cs="Calibri"/>
          <w:sz w:val="24"/>
          <w:szCs w:val="24"/>
        </w:rPr>
        <w:t xml:space="preserve"> – InDesign, Photoshop a další</w:t>
      </w:r>
      <w:r w:rsidR="00CB63D7" w:rsidRPr="00825285">
        <w:rPr>
          <w:rFonts w:ascii="Calibri" w:hAnsi="Calibri" w:cs="Calibri"/>
          <w:sz w:val="24"/>
          <w:szCs w:val="24"/>
        </w:rPr>
        <w:t>)</w:t>
      </w:r>
    </w:p>
    <w:p w14:paraId="3B24D3A4" w14:textId="4F08D311" w:rsidR="00B60C48" w:rsidRPr="00825285" w:rsidRDefault="00000000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 xml:space="preserve">flexibilita, </w:t>
      </w:r>
      <w:r w:rsidR="00234F39" w:rsidRPr="00825285">
        <w:rPr>
          <w:rFonts w:ascii="Calibri" w:hAnsi="Calibri" w:cs="Calibri"/>
          <w:sz w:val="24"/>
          <w:szCs w:val="24"/>
        </w:rPr>
        <w:t xml:space="preserve">příjemné </w:t>
      </w:r>
      <w:r w:rsidR="00272FAC" w:rsidRPr="00825285">
        <w:rPr>
          <w:rFonts w:ascii="Calibri" w:hAnsi="Calibri" w:cs="Calibri"/>
          <w:sz w:val="24"/>
          <w:szCs w:val="24"/>
        </w:rPr>
        <w:t xml:space="preserve">a nekonfliktní </w:t>
      </w:r>
      <w:r w:rsidR="00234F39" w:rsidRPr="00825285">
        <w:rPr>
          <w:rFonts w:ascii="Calibri" w:hAnsi="Calibri" w:cs="Calibri"/>
          <w:sz w:val="24"/>
          <w:szCs w:val="24"/>
        </w:rPr>
        <w:t xml:space="preserve">vystupování a </w:t>
      </w:r>
      <w:r w:rsidRPr="00825285">
        <w:rPr>
          <w:rFonts w:ascii="Calibri" w:hAnsi="Calibri" w:cs="Calibri"/>
          <w:sz w:val="24"/>
          <w:szCs w:val="24"/>
        </w:rPr>
        <w:t>akčnost (motivace ostatních, vlastní podněty)</w:t>
      </w:r>
    </w:p>
    <w:p w14:paraId="0B0C3B10" w14:textId="78020D63" w:rsidR="00234F39" w:rsidRPr="00825285" w:rsidRDefault="00234F39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řidičské oprávnění skupiny B</w:t>
      </w:r>
    </w:p>
    <w:p w14:paraId="7FAF60BD" w14:textId="77777777" w:rsidR="00B22F39" w:rsidRPr="00825285" w:rsidRDefault="00871512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výhodou</w:t>
      </w:r>
      <w:r w:rsidR="00B22F39" w:rsidRPr="00825285">
        <w:rPr>
          <w:rFonts w:ascii="Calibri" w:hAnsi="Calibri" w:cs="Calibri"/>
          <w:sz w:val="24"/>
          <w:szCs w:val="24"/>
        </w:rPr>
        <w:t>:</w:t>
      </w:r>
    </w:p>
    <w:p w14:paraId="329A7FE1" w14:textId="289DFD99" w:rsidR="00B22F39" w:rsidRPr="00825285" w:rsidRDefault="00B22F39" w:rsidP="00DA6ABE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1418" w:hanging="142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všeobecný přehled o činnosti samospráv</w:t>
      </w:r>
      <w:r w:rsidR="00CD4E4E" w:rsidRPr="00825285">
        <w:rPr>
          <w:rFonts w:ascii="Calibri" w:hAnsi="Calibri" w:cs="Calibri"/>
          <w:sz w:val="24"/>
          <w:szCs w:val="24"/>
        </w:rPr>
        <w:t xml:space="preserve">, místního prostředí, </w:t>
      </w:r>
      <w:r w:rsidR="00825285">
        <w:rPr>
          <w:rFonts w:ascii="Calibri" w:hAnsi="Calibri" w:cs="Calibri"/>
          <w:sz w:val="24"/>
          <w:szCs w:val="24"/>
        </w:rPr>
        <w:t>M</w:t>
      </w:r>
      <w:r w:rsidR="00CD4E4E" w:rsidRPr="00825285">
        <w:rPr>
          <w:rFonts w:ascii="Calibri" w:hAnsi="Calibri" w:cs="Calibri"/>
          <w:sz w:val="24"/>
          <w:szCs w:val="24"/>
        </w:rPr>
        <w:t>ěsta Humpolce a jeho místních částí</w:t>
      </w:r>
    </w:p>
    <w:p w14:paraId="00AB21F3" w14:textId="7726A687" w:rsidR="00B22F39" w:rsidRPr="00825285" w:rsidRDefault="00234F39" w:rsidP="00DA6ABE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1418" w:hanging="142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znalost českého mediálního trhu a schopnost využívat aktuální trendy</w:t>
      </w:r>
    </w:p>
    <w:p w14:paraId="3B24D3A6" w14:textId="00C05204" w:rsidR="00B60C48" w:rsidRPr="00825285" w:rsidRDefault="00000000" w:rsidP="00DA6ABE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1418" w:hanging="142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 xml:space="preserve">znalost </w:t>
      </w:r>
      <w:r w:rsidR="00234F39" w:rsidRPr="00825285">
        <w:rPr>
          <w:rFonts w:ascii="Calibri" w:hAnsi="Calibri" w:cs="Calibri"/>
          <w:sz w:val="24"/>
          <w:szCs w:val="24"/>
        </w:rPr>
        <w:t>cizího jazyka</w:t>
      </w:r>
    </w:p>
    <w:p w14:paraId="3B24D3AA" w14:textId="77777777" w:rsidR="00B60C48" w:rsidRPr="00825285" w:rsidRDefault="00000000" w:rsidP="00CD4E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libri" w:hAnsi="Calibri" w:cs="Calibri"/>
          <w:b/>
          <w:sz w:val="24"/>
          <w:szCs w:val="24"/>
        </w:rPr>
      </w:pPr>
      <w:r w:rsidRPr="00825285">
        <w:rPr>
          <w:rFonts w:ascii="Calibri" w:hAnsi="Calibri" w:cs="Calibri"/>
          <w:b/>
          <w:sz w:val="24"/>
          <w:szCs w:val="24"/>
        </w:rPr>
        <w:t>podají písemnou přihlášku v českém jazyce, která musí obsahovat tyto náležitosti:</w:t>
      </w:r>
    </w:p>
    <w:p w14:paraId="3B24D3AB" w14:textId="77777777" w:rsidR="00B60C48" w:rsidRPr="00825285" w:rsidRDefault="00000000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jméno, příjmení, titul uchazeče</w:t>
      </w:r>
    </w:p>
    <w:p w14:paraId="3B24D3AC" w14:textId="03F4B833" w:rsidR="00B60C48" w:rsidRPr="00825285" w:rsidRDefault="00000000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datum</w:t>
      </w:r>
      <w:r w:rsidR="00871512" w:rsidRPr="00825285">
        <w:rPr>
          <w:rFonts w:ascii="Calibri" w:hAnsi="Calibri" w:cs="Calibri"/>
          <w:sz w:val="24"/>
          <w:szCs w:val="24"/>
        </w:rPr>
        <w:t xml:space="preserve"> a</w:t>
      </w:r>
      <w:r w:rsidRPr="00825285">
        <w:rPr>
          <w:rFonts w:ascii="Calibri" w:hAnsi="Calibri" w:cs="Calibri"/>
          <w:sz w:val="24"/>
          <w:szCs w:val="24"/>
        </w:rPr>
        <w:t xml:space="preserve"> místo narození uchazeče</w:t>
      </w:r>
    </w:p>
    <w:p w14:paraId="3B24D3AD" w14:textId="77777777" w:rsidR="00B60C48" w:rsidRPr="00825285" w:rsidRDefault="00000000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státní příslušnost uchazeče</w:t>
      </w:r>
    </w:p>
    <w:p w14:paraId="3B24D3AE" w14:textId="77777777" w:rsidR="00B60C48" w:rsidRPr="00825285" w:rsidRDefault="00000000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místo trvalého pobytu uchazeče</w:t>
      </w:r>
    </w:p>
    <w:p w14:paraId="3B24D3AF" w14:textId="3BBD2F25" w:rsidR="00B60C48" w:rsidRPr="00825285" w:rsidRDefault="00000000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 xml:space="preserve">číslo </w:t>
      </w:r>
      <w:r w:rsidR="007B731E" w:rsidRPr="00825285">
        <w:rPr>
          <w:rFonts w:ascii="Calibri" w:hAnsi="Calibri" w:cs="Calibri"/>
          <w:sz w:val="24"/>
          <w:szCs w:val="24"/>
        </w:rPr>
        <w:t>občanského průkazu</w:t>
      </w:r>
      <w:r w:rsidRPr="00825285">
        <w:rPr>
          <w:rFonts w:ascii="Calibri" w:hAnsi="Calibri" w:cs="Calibri"/>
          <w:sz w:val="24"/>
          <w:szCs w:val="24"/>
        </w:rPr>
        <w:t xml:space="preserve"> nebo číslo dokladu o povolení k pobytu, jde-li o cizího státního občana</w:t>
      </w:r>
    </w:p>
    <w:p w14:paraId="3B24D3B0" w14:textId="7A258AF7" w:rsidR="00B60C48" w:rsidRPr="00825285" w:rsidRDefault="00000000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datum</w:t>
      </w:r>
      <w:r w:rsidR="00871512" w:rsidRPr="00825285">
        <w:rPr>
          <w:rFonts w:ascii="Calibri" w:hAnsi="Calibri" w:cs="Calibri"/>
          <w:sz w:val="24"/>
          <w:szCs w:val="24"/>
        </w:rPr>
        <w:t xml:space="preserve"> a</w:t>
      </w:r>
      <w:r w:rsidRPr="00825285">
        <w:rPr>
          <w:rFonts w:ascii="Calibri" w:hAnsi="Calibri" w:cs="Calibri"/>
          <w:sz w:val="24"/>
          <w:szCs w:val="24"/>
        </w:rPr>
        <w:t xml:space="preserve"> podpis uchazeče</w:t>
      </w:r>
    </w:p>
    <w:p w14:paraId="3B24D3B2" w14:textId="77777777" w:rsidR="00B60C48" w:rsidRPr="00825285" w:rsidRDefault="00000000" w:rsidP="00CD4E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libri" w:hAnsi="Calibri" w:cs="Calibri"/>
          <w:b/>
          <w:sz w:val="24"/>
          <w:szCs w:val="24"/>
        </w:rPr>
      </w:pPr>
      <w:r w:rsidRPr="00825285">
        <w:rPr>
          <w:rFonts w:ascii="Calibri" w:hAnsi="Calibri" w:cs="Calibri"/>
          <w:b/>
          <w:sz w:val="24"/>
          <w:szCs w:val="24"/>
        </w:rPr>
        <w:t>připojí k přihlášce tyto doklady:</w:t>
      </w:r>
    </w:p>
    <w:p w14:paraId="3B24D3B3" w14:textId="23DC1619" w:rsidR="00B60C48" w:rsidRPr="00825285" w:rsidRDefault="00234F39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profesní životopis s údaji o dosavadních zaměstnáních</w:t>
      </w:r>
      <w:r w:rsidR="007B731E" w:rsidRPr="00825285">
        <w:rPr>
          <w:rFonts w:ascii="Calibri" w:hAnsi="Calibri" w:cs="Calibri"/>
          <w:sz w:val="24"/>
          <w:szCs w:val="24"/>
        </w:rPr>
        <w:t>/spolupracích</w:t>
      </w:r>
      <w:r w:rsidRPr="00825285">
        <w:rPr>
          <w:rFonts w:ascii="Calibri" w:hAnsi="Calibri" w:cs="Calibri"/>
          <w:sz w:val="24"/>
          <w:szCs w:val="24"/>
        </w:rPr>
        <w:t xml:space="preserve"> a odborných znalostech a dovednostech</w:t>
      </w:r>
    </w:p>
    <w:p w14:paraId="3B24D3B4" w14:textId="38DA058A" w:rsidR="00B60C48" w:rsidRPr="00825285" w:rsidRDefault="00000000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 xml:space="preserve">motivační dopis s vlastní představou pojetí výkonu činnosti </w:t>
      </w:r>
      <w:r w:rsidR="00CB63D7" w:rsidRPr="00825285">
        <w:rPr>
          <w:rFonts w:ascii="Calibri" w:hAnsi="Calibri" w:cs="Calibri"/>
          <w:sz w:val="24"/>
          <w:szCs w:val="24"/>
        </w:rPr>
        <w:t>tiskové/ho mluvčí/ho</w:t>
      </w:r>
      <w:r w:rsidRPr="00825285">
        <w:rPr>
          <w:rFonts w:ascii="Calibri" w:hAnsi="Calibri" w:cs="Calibri"/>
          <w:sz w:val="24"/>
          <w:szCs w:val="24"/>
        </w:rPr>
        <w:t xml:space="preserve"> (externího </w:t>
      </w:r>
      <w:r w:rsidR="00871512" w:rsidRPr="00825285">
        <w:rPr>
          <w:rFonts w:ascii="Calibri" w:hAnsi="Calibri" w:cs="Calibri"/>
          <w:sz w:val="24"/>
          <w:szCs w:val="24"/>
        </w:rPr>
        <w:t>mediálního</w:t>
      </w:r>
      <w:r w:rsidRPr="00825285">
        <w:rPr>
          <w:rFonts w:ascii="Calibri" w:hAnsi="Calibri" w:cs="Calibri"/>
          <w:sz w:val="24"/>
          <w:szCs w:val="24"/>
        </w:rPr>
        <w:t xml:space="preserve"> </w:t>
      </w:r>
      <w:r w:rsidR="00CB63D7" w:rsidRPr="00825285">
        <w:rPr>
          <w:rFonts w:ascii="Calibri" w:hAnsi="Calibri" w:cs="Calibri"/>
          <w:sz w:val="24"/>
          <w:szCs w:val="24"/>
        </w:rPr>
        <w:t>poradce</w:t>
      </w:r>
      <w:r w:rsidRPr="00825285">
        <w:rPr>
          <w:rFonts w:ascii="Calibri" w:hAnsi="Calibri" w:cs="Calibri"/>
          <w:sz w:val="24"/>
          <w:szCs w:val="24"/>
        </w:rPr>
        <w:t>) a je</w:t>
      </w:r>
      <w:r w:rsidR="00CB63D7" w:rsidRPr="00825285">
        <w:rPr>
          <w:rFonts w:ascii="Calibri" w:hAnsi="Calibri" w:cs="Calibri"/>
          <w:sz w:val="24"/>
          <w:szCs w:val="24"/>
        </w:rPr>
        <w:t>jí/je</w:t>
      </w:r>
      <w:r w:rsidRPr="00825285">
        <w:rPr>
          <w:rFonts w:ascii="Calibri" w:hAnsi="Calibri" w:cs="Calibri"/>
          <w:sz w:val="24"/>
          <w:szCs w:val="24"/>
        </w:rPr>
        <w:t>ho role v</w:t>
      </w:r>
      <w:r w:rsidR="00871512" w:rsidRPr="00825285">
        <w:rPr>
          <w:rFonts w:ascii="Calibri" w:hAnsi="Calibri" w:cs="Calibri"/>
          <w:sz w:val="24"/>
          <w:szCs w:val="24"/>
        </w:rPr>
        <w:t xml:space="preserve"> </w:t>
      </w:r>
      <w:r w:rsidR="00CB63D7" w:rsidRPr="00825285">
        <w:rPr>
          <w:rFonts w:ascii="Calibri" w:hAnsi="Calibri" w:cs="Calibri"/>
          <w:sz w:val="24"/>
          <w:szCs w:val="24"/>
        </w:rPr>
        <w:t xml:space="preserve">oblasti </w:t>
      </w:r>
      <w:r w:rsidR="00E558D2" w:rsidRPr="00825285">
        <w:rPr>
          <w:rFonts w:ascii="Calibri" w:hAnsi="Calibri" w:cs="Calibri"/>
          <w:sz w:val="24"/>
          <w:szCs w:val="24"/>
        </w:rPr>
        <w:t>PR a mediálního zastoupení města Humpolce</w:t>
      </w:r>
      <w:r w:rsidR="00871512" w:rsidRPr="00825285">
        <w:rPr>
          <w:rFonts w:ascii="Calibri" w:hAnsi="Calibri" w:cs="Calibri"/>
          <w:sz w:val="24"/>
          <w:szCs w:val="24"/>
        </w:rPr>
        <w:t xml:space="preserve"> (</w:t>
      </w:r>
      <w:r w:rsidRPr="00825285">
        <w:rPr>
          <w:rFonts w:ascii="Calibri" w:hAnsi="Calibri" w:cs="Calibri"/>
          <w:sz w:val="24"/>
          <w:szCs w:val="24"/>
        </w:rPr>
        <w:t>v max. rozsahu</w:t>
      </w:r>
      <w:r w:rsidR="00B22F39" w:rsidRPr="00825285">
        <w:rPr>
          <w:rFonts w:ascii="Calibri" w:hAnsi="Calibri" w:cs="Calibri"/>
          <w:sz w:val="24"/>
          <w:szCs w:val="24"/>
        </w:rPr>
        <w:t xml:space="preserve"> 1</w:t>
      </w:r>
      <w:r w:rsidRPr="00825285">
        <w:rPr>
          <w:rFonts w:ascii="Calibri" w:hAnsi="Calibri" w:cs="Calibri"/>
          <w:sz w:val="24"/>
          <w:szCs w:val="24"/>
        </w:rPr>
        <w:t xml:space="preserve"> stran</w:t>
      </w:r>
      <w:r w:rsidR="00B22F39" w:rsidRPr="00825285">
        <w:rPr>
          <w:rFonts w:ascii="Calibri" w:hAnsi="Calibri" w:cs="Calibri"/>
          <w:sz w:val="24"/>
          <w:szCs w:val="24"/>
        </w:rPr>
        <w:t>y</w:t>
      </w:r>
      <w:r w:rsidR="00E558D2" w:rsidRPr="00825285">
        <w:rPr>
          <w:rFonts w:ascii="Calibri" w:hAnsi="Calibri" w:cs="Calibri"/>
          <w:sz w:val="24"/>
          <w:szCs w:val="24"/>
        </w:rPr>
        <w:t xml:space="preserve"> A4</w:t>
      </w:r>
      <w:r w:rsidR="00871512" w:rsidRPr="00825285">
        <w:rPr>
          <w:rFonts w:ascii="Calibri" w:hAnsi="Calibri" w:cs="Calibri"/>
          <w:sz w:val="24"/>
          <w:szCs w:val="24"/>
        </w:rPr>
        <w:t>)</w:t>
      </w:r>
    </w:p>
    <w:p w14:paraId="3B24D3B5" w14:textId="076A661B" w:rsidR="00B60C48" w:rsidRPr="00825285" w:rsidRDefault="00000000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 xml:space="preserve">doklad o nejvyšším dosaženém vzdělání </w:t>
      </w:r>
      <w:r w:rsidR="003E194D" w:rsidRPr="00825285">
        <w:rPr>
          <w:rFonts w:ascii="Calibri" w:hAnsi="Calibri" w:cs="Calibri"/>
          <w:sz w:val="24"/>
          <w:szCs w:val="24"/>
        </w:rPr>
        <w:t xml:space="preserve">(v podobě </w:t>
      </w:r>
      <w:r w:rsidR="00825285" w:rsidRPr="00825285">
        <w:rPr>
          <w:rFonts w:ascii="Calibri" w:hAnsi="Calibri" w:cs="Calibri"/>
          <w:sz w:val="24"/>
          <w:szCs w:val="24"/>
        </w:rPr>
        <w:t xml:space="preserve">úředně </w:t>
      </w:r>
      <w:r w:rsidR="003E194D" w:rsidRPr="00825285">
        <w:rPr>
          <w:rFonts w:ascii="Calibri" w:hAnsi="Calibri" w:cs="Calibri"/>
          <w:sz w:val="24"/>
          <w:szCs w:val="24"/>
        </w:rPr>
        <w:t>ověřené kopie)</w:t>
      </w:r>
    </w:p>
    <w:p w14:paraId="3B24D3B9" w14:textId="106107C3" w:rsidR="00B60C48" w:rsidRPr="00825285" w:rsidRDefault="00000000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 xml:space="preserve">výpis z evidence Rejstříku trestů ne starší </w:t>
      </w:r>
      <w:r w:rsidR="007B731E" w:rsidRPr="00825285">
        <w:rPr>
          <w:rFonts w:ascii="Calibri" w:hAnsi="Calibri" w:cs="Calibri"/>
          <w:sz w:val="24"/>
          <w:szCs w:val="24"/>
        </w:rPr>
        <w:t>tří</w:t>
      </w:r>
      <w:r w:rsidRPr="00825285">
        <w:rPr>
          <w:rFonts w:ascii="Calibri" w:hAnsi="Calibri" w:cs="Calibri"/>
          <w:sz w:val="24"/>
          <w:szCs w:val="24"/>
        </w:rPr>
        <w:t xml:space="preserve"> měsíců</w:t>
      </w:r>
    </w:p>
    <w:p w14:paraId="3B24D3BA" w14:textId="7B2AB86A" w:rsidR="00B60C48" w:rsidRPr="00825285" w:rsidRDefault="00000000" w:rsidP="00DA6A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 xml:space="preserve">podepsané prohlášení uchazeče v následujícím znění: </w:t>
      </w:r>
      <w:r w:rsidR="00E558D2" w:rsidRPr="00825285">
        <w:rPr>
          <w:rFonts w:ascii="Calibri" w:hAnsi="Calibri" w:cs="Calibri"/>
          <w:i/>
          <w:iCs/>
          <w:sz w:val="24"/>
          <w:szCs w:val="24"/>
        </w:rPr>
        <w:t>„</w:t>
      </w:r>
      <w:r w:rsidRPr="00825285">
        <w:rPr>
          <w:rFonts w:ascii="Calibri" w:hAnsi="Calibri" w:cs="Calibri"/>
          <w:i/>
          <w:iCs/>
          <w:sz w:val="24"/>
          <w:szCs w:val="24"/>
        </w:rPr>
        <w:t>Poskytnutím svých osobních údajů v</w:t>
      </w:r>
      <w:r w:rsidR="00825285" w:rsidRPr="00825285">
        <w:rPr>
          <w:rFonts w:ascii="Calibri" w:hAnsi="Calibri" w:cs="Calibri"/>
          <w:i/>
          <w:iCs/>
          <w:sz w:val="24"/>
          <w:szCs w:val="24"/>
        </w:rPr>
        <w:t> </w:t>
      </w:r>
      <w:r w:rsidRPr="00825285">
        <w:rPr>
          <w:rFonts w:ascii="Calibri" w:hAnsi="Calibri" w:cs="Calibri"/>
          <w:i/>
          <w:iCs/>
          <w:sz w:val="24"/>
          <w:szCs w:val="24"/>
        </w:rPr>
        <w:t>rozsahu podkladů pro přihlášku do výběru dávám, ve smyslu zákona č. 11</w:t>
      </w:r>
      <w:r w:rsidR="003E194D" w:rsidRPr="00825285">
        <w:rPr>
          <w:rFonts w:ascii="Calibri" w:hAnsi="Calibri" w:cs="Calibri"/>
          <w:i/>
          <w:iCs/>
          <w:sz w:val="24"/>
          <w:szCs w:val="24"/>
        </w:rPr>
        <w:t>0</w:t>
      </w:r>
      <w:r w:rsidRPr="00825285">
        <w:rPr>
          <w:rFonts w:ascii="Calibri" w:hAnsi="Calibri" w:cs="Calibri"/>
          <w:i/>
          <w:iCs/>
          <w:sz w:val="24"/>
          <w:szCs w:val="24"/>
        </w:rPr>
        <w:t>/20</w:t>
      </w:r>
      <w:r w:rsidR="003E194D" w:rsidRPr="00825285">
        <w:rPr>
          <w:rFonts w:ascii="Calibri" w:hAnsi="Calibri" w:cs="Calibri"/>
          <w:i/>
          <w:iCs/>
          <w:sz w:val="24"/>
          <w:szCs w:val="24"/>
        </w:rPr>
        <w:t>19</w:t>
      </w:r>
      <w:r w:rsidRPr="00825285">
        <w:rPr>
          <w:rFonts w:ascii="Calibri" w:hAnsi="Calibri" w:cs="Calibri"/>
          <w:i/>
          <w:iCs/>
          <w:sz w:val="24"/>
          <w:szCs w:val="24"/>
        </w:rPr>
        <w:t xml:space="preserve"> Sb., o</w:t>
      </w:r>
      <w:r w:rsidR="00825285" w:rsidRPr="00825285">
        <w:rPr>
          <w:rFonts w:ascii="Calibri" w:hAnsi="Calibri" w:cs="Calibri"/>
          <w:i/>
          <w:iCs/>
          <w:sz w:val="24"/>
          <w:szCs w:val="24"/>
        </w:rPr>
        <w:t> </w:t>
      </w:r>
      <w:r w:rsidR="003E194D" w:rsidRPr="00825285">
        <w:rPr>
          <w:rFonts w:ascii="Calibri" w:hAnsi="Calibri" w:cs="Calibri"/>
          <w:i/>
          <w:iCs/>
          <w:sz w:val="24"/>
          <w:szCs w:val="24"/>
        </w:rPr>
        <w:t>zpracování</w:t>
      </w:r>
      <w:r w:rsidRPr="00825285">
        <w:rPr>
          <w:rFonts w:ascii="Calibri" w:hAnsi="Calibri" w:cs="Calibri"/>
          <w:i/>
          <w:iCs/>
          <w:sz w:val="24"/>
          <w:szCs w:val="24"/>
        </w:rPr>
        <w:t xml:space="preserve"> osobních údajů, </w:t>
      </w:r>
      <w:r w:rsidR="00E558D2" w:rsidRPr="00825285">
        <w:rPr>
          <w:rFonts w:ascii="Calibri" w:hAnsi="Calibri" w:cs="Calibri"/>
          <w:i/>
          <w:iCs/>
          <w:sz w:val="24"/>
          <w:szCs w:val="24"/>
        </w:rPr>
        <w:t xml:space="preserve">v platném znění </w:t>
      </w:r>
      <w:r w:rsidRPr="00825285">
        <w:rPr>
          <w:rFonts w:ascii="Calibri" w:hAnsi="Calibri" w:cs="Calibri"/>
          <w:i/>
          <w:iCs/>
          <w:sz w:val="24"/>
          <w:szCs w:val="24"/>
        </w:rPr>
        <w:t>souhlas k</w:t>
      </w:r>
      <w:r w:rsidR="00871512" w:rsidRPr="00825285">
        <w:rPr>
          <w:rFonts w:ascii="Calibri" w:hAnsi="Calibri" w:cs="Calibri"/>
          <w:i/>
          <w:iCs/>
          <w:sz w:val="24"/>
          <w:szCs w:val="24"/>
        </w:rPr>
        <w:t> </w:t>
      </w:r>
      <w:r w:rsidRPr="00825285">
        <w:rPr>
          <w:rFonts w:ascii="Calibri" w:hAnsi="Calibri" w:cs="Calibri"/>
          <w:i/>
          <w:iCs/>
          <w:sz w:val="24"/>
          <w:szCs w:val="24"/>
        </w:rPr>
        <w:t>jejich zpracování pro potřeby realizace výběrového řízení.</w:t>
      </w:r>
      <w:r w:rsidR="00E558D2" w:rsidRPr="00825285">
        <w:rPr>
          <w:rFonts w:ascii="Calibri" w:hAnsi="Calibri" w:cs="Calibri"/>
          <w:i/>
          <w:iCs/>
          <w:sz w:val="24"/>
          <w:szCs w:val="24"/>
        </w:rPr>
        <w:t>“</w:t>
      </w:r>
      <w:r w:rsidR="00E558D2" w:rsidRPr="00825285">
        <w:rPr>
          <w:rFonts w:ascii="Calibri" w:hAnsi="Calibri" w:cs="Calibri"/>
          <w:sz w:val="24"/>
          <w:szCs w:val="24"/>
        </w:rPr>
        <w:t xml:space="preserve"> (k tomu připojí j</w:t>
      </w:r>
      <w:r w:rsidRPr="00825285">
        <w:rPr>
          <w:rFonts w:ascii="Calibri" w:hAnsi="Calibri" w:cs="Calibri"/>
          <w:sz w:val="24"/>
          <w:szCs w:val="24"/>
        </w:rPr>
        <w:t>méno a příjmení, datum narození</w:t>
      </w:r>
      <w:r w:rsidR="00E558D2" w:rsidRPr="00825285">
        <w:rPr>
          <w:rFonts w:ascii="Calibri" w:hAnsi="Calibri" w:cs="Calibri"/>
          <w:sz w:val="24"/>
          <w:szCs w:val="24"/>
        </w:rPr>
        <w:t xml:space="preserve"> a</w:t>
      </w:r>
      <w:r w:rsidRPr="00825285">
        <w:rPr>
          <w:rFonts w:ascii="Calibri" w:hAnsi="Calibri" w:cs="Calibri"/>
          <w:sz w:val="24"/>
          <w:szCs w:val="24"/>
        </w:rPr>
        <w:t xml:space="preserve"> vlastnoruční podpis</w:t>
      </w:r>
      <w:r w:rsidR="00E558D2" w:rsidRPr="00825285">
        <w:rPr>
          <w:rFonts w:ascii="Calibri" w:hAnsi="Calibri" w:cs="Calibri"/>
          <w:sz w:val="24"/>
          <w:szCs w:val="24"/>
        </w:rPr>
        <w:t>)</w:t>
      </w:r>
    </w:p>
    <w:p w14:paraId="3B24D3CF" w14:textId="77777777" w:rsidR="00B60C48" w:rsidRPr="00B8793E" w:rsidRDefault="00000000" w:rsidP="00B8793E">
      <w:pPr>
        <w:pStyle w:val="Heading2"/>
        <w:spacing w:before="200"/>
        <w:rPr>
          <w:rFonts w:ascii="Calibri" w:hAnsi="Calibri" w:cs="Calibri"/>
          <w:sz w:val="28"/>
          <w:szCs w:val="28"/>
        </w:rPr>
      </w:pPr>
      <w:bookmarkStart w:id="8" w:name="_1t3h5sf" w:colFirst="0" w:colLast="0"/>
      <w:bookmarkStart w:id="9" w:name="_2s8eyo1" w:colFirst="0" w:colLast="0"/>
      <w:bookmarkEnd w:id="8"/>
      <w:bookmarkEnd w:id="9"/>
      <w:r w:rsidRPr="00B8793E">
        <w:rPr>
          <w:rFonts w:ascii="Calibri" w:hAnsi="Calibri" w:cs="Calibri"/>
          <w:sz w:val="28"/>
          <w:szCs w:val="28"/>
        </w:rPr>
        <w:t>Lhůta, způsob a místo doručení přihlášek</w:t>
      </w:r>
    </w:p>
    <w:p w14:paraId="35B19799" w14:textId="1D2C43F8" w:rsidR="009C389B" w:rsidRPr="00825285" w:rsidRDefault="00000000" w:rsidP="00DA6ABE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Přihlášku s povinnými přílohami doručte v</w:t>
      </w:r>
      <w:r w:rsidR="00E558D2" w:rsidRPr="00825285">
        <w:rPr>
          <w:rFonts w:ascii="Calibri" w:hAnsi="Calibri" w:cs="Calibri"/>
          <w:sz w:val="24"/>
          <w:szCs w:val="24"/>
        </w:rPr>
        <w:t xml:space="preserve"> </w:t>
      </w:r>
      <w:r w:rsidRPr="00825285">
        <w:rPr>
          <w:rFonts w:ascii="Calibri" w:hAnsi="Calibri" w:cs="Calibri"/>
          <w:sz w:val="24"/>
          <w:szCs w:val="24"/>
        </w:rPr>
        <w:t xml:space="preserve">listinném vyhotovení v uzavřené obálce </w:t>
      </w:r>
      <w:r w:rsidRPr="00F50EDF">
        <w:rPr>
          <w:rFonts w:ascii="Calibri" w:hAnsi="Calibri" w:cs="Calibri"/>
          <w:b/>
          <w:bCs/>
          <w:sz w:val="24"/>
          <w:szCs w:val="24"/>
        </w:rPr>
        <w:t>do</w:t>
      </w:r>
      <w:r w:rsidR="00EE55AC" w:rsidRPr="00F50ED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47A60" w:rsidRPr="00F50EDF">
        <w:rPr>
          <w:rFonts w:ascii="Calibri" w:hAnsi="Calibri" w:cs="Calibri"/>
          <w:b/>
          <w:bCs/>
          <w:sz w:val="24"/>
          <w:szCs w:val="24"/>
        </w:rPr>
        <w:t>5</w:t>
      </w:r>
      <w:r w:rsidR="00EE55AC" w:rsidRPr="00F50EDF">
        <w:rPr>
          <w:rFonts w:ascii="Calibri" w:hAnsi="Calibri" w:cs="Calibri"/>
          <w:b/>
          <w:bCs/>
          <w:sz w:val="24"/>
          <w:szCs w:val="24"/>
        </w:rPr>
        <w:t>.</w:t>
      </w:r>
      <w:r w:rsidR="00E558D2" w:rsidRPr="00F50EDF">
        <w:rPr>
          <w:rFonts w:ascii="Calibri" w:hAnsi="Calibri" w:cs="Calibri"/>
          <w:b/>
          <w:bCs/>
          <w:sz w:val="24"/>
          <w:szCs w:val="24"/>
        </w:rPr>
        <w:t xml:space="preserve"> 1</w:t>
      </w:r>
      <w:r w:rsidR="00EE55AC" w:rsidRPr="00F50EDF">
        <w:rPr>
          <w:rFonts w:ascii="Calibri" w:hAnsi="Calibri" w:cs="Calibri"/>
          <w:b/>
          <w:bCs/>
          <w:sz w:val="24"/>
          <w:szCs w:val="24"/>
        </w:rPr>
        <w:t>.</w:t>
      </w:r>
      <w:r w:rsidR="00E558D2" w:rsidRPr="00F50ED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E55AC" w:rsidRPr="00F50EDF">
        <w:rPr>
          <w:rFonts w:ascii="Calibri" w:hAnsi="Calibri" w:cs="Calibri"/>
          <w:b/>
          <w:bCs/>
          <w:sz w:val="24"/>
          <w:szCs w:val="24"/>
        </w:rPr>
        <w:t>202</w:t>
      </w:r>
      <w:r w:rsidR="00447A60" w:rsidRPr="00F50EDF">
        <w:rPr>
          <w:rFonts w:ascii="Calibri" w:hAnsi="Calibri" w:cs="Calibri"/>
          <w:b/>
          <w:bCs/>
          <w:sz w:val="24"/>
          <w:szCs w:val="24"/>
        </w:rPr>
        <w:t>4</w:t>
      </w:r>
      <w:r w:rsidRPr="008252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25285">
        <w:rPr>
          <w:rFonts w:ascii="Calibri" w:hAnsi="Calibri" w:cs="Calibri"/>
          <w:sz w:val="24"/>
          <w:szCs w:val="24"/>
        </w:rPr>
        <w:t>osobně</w:t>
      </w:r>
      <w:r w:rsidR="00067EEB" w:rsidRPr="00825285">
        <w:rPr>
          <w:rFonts w:ascii="Calibri" w:hAnsi="Calibri" w:cs="Calibri"/>
          <w:sz w:val="24"/>
          <w:szCs w:val="24"/>
        </w:rPr>
        <w:t>, nebo poštou</w:t>
      </w:r>
      <w:r w:rsidRPr="00825285">
        <w:rPr>
          <w:rFonts w:ascii="Calibri" w:hAnsi="Calibri" w:cs="Calibri"/>
          <w:sz w:val="24"/>
          <w:szCs w:val="24"/>
        </w:rPr>
        <w:t xml:space="preserve"> </w:t>
      </w:r>
      <w:r w:rsidR="00067EEB" w:rsidRPr="00825285">
        <w:rPr>
          <w:rFonts w:ascii="Calibri" w:hAnsi="Calibri" w:cs="Calibri"/>
          <w:sz w:val="24"/>
          <w:szCs w:val="24"/>
        </w:rPr>
        <w:t xml:space="preserve">(rozhoduje podací razítko pošty) </w:t>
      </w:r>
      <w:r w:rsidRPr="00825285">
        <w:rPr>
          <w:rFonts w:ascii="Calibri" w:hAnsi="Calibri" w:cs="Calibri"/>
          <w:sz w:val="24"/>
          <w:szCs w:val="24"/>
        </w:rPr>
        <w:t>na podatelnu na adresu:</w:t>
      </w:r>
      <w:r w:rsidR="00871512" w:rsidRPr="00825285">
        <w:rPr>
          <w:rFonts w:ascii="Calibri" w:hAnsi="Calibri" w:cs="Calibri"/>
          <w:sz w:val="24"/>
          <w:szCs w:val="24"/>
        </w:rPr>
        <w:t xml:space="preserve"> </w:t>
      </w:r>
      <w:r w:rsidR="00EE55AC" w:rsidRPr="00825285">
        <w:rPr>
          <w:rFonts w:ascii="Calibri" w:hAnsi="Calibri" w:cs="Calibri"/>
          <w:sz w:val="24"/>
          <w:szCs w:val="24"/>
        </w:rPr>
        <w:t>Městský</w:t>
      </w:r>
      <w:r w:rsidR="00DA6ABE" w:rsidRPr="00825285">
        <w:rPr>
          <w:rFonts w:ascii="Calibri" w:hAnsi="Calibri" w:cs="Calibri"/>
          <w:sz w:val="24"/>
          <w:szCs w:val="24"/>
        </w:rPr>
        <w:t> </w:t>
      </w:r>
      <w:r w:rsidR="00EE55AC" w:rsidRPr="00825285">
        <w:rPr>
          <w:rFonts w:ascii="Calibri" w:hAnsi="Calibri" w:cs="Calibri"/>
          <w:sz w:val="24"/>
          <w:szCs w:val="24"/>
        </w:rPr>
        <w:t>úřad Humpolec</w:t>
      </w:r>
      <w:r w:rsidR="00871512" w:rsidRPr="00825285">
        <w:rPr>
          <w:rFonts w:ascii="Calibri" w:hAnsi="Calibri" w:cs="Calibri"/>
          <w:sz w:val="24"/>
          <w:szCs w:val="24"/>
        </w:rPr>
        <w:t xml:space="preserve">, </w:t>
      </w:r>
      <w:r w:rsidR="00EE55AC" w:rsidRPr="00825285">
        <w:rPr>
          <w:rFonts w:ascii="Calibri" w:hAnsi="Calibri" w:cs="Calibri"/>
          <w:sz w:val="24"/>
          <w:szCs w:val="24"/>
        </w:rPr>
        <w:t>Horní náměstí 300</w:t>
      </w:r>
      <w:r w:rsidR="00871512" w:rsidRPr="00825285">
        <w:rPr>
          <w:rFonts w:ascii="Calibri" w:hAnsi="Calibri" w:cs="Calibri"/>
          <w:sz w:val="24"/>
          <w:szCs w:val="24"/>
        </w:rPr>
        <w:t xml:space="preserve">, </w:t>
      </w:r>
      <w:r w:rsidR="00EE55AC" w:rsidRPr="00825285">
        <w:rPr>
          <w:rFonts w:ascii="Calibri" w:hAnsi="Calibri" w:cs="Calibri"/>
          <w:sz w:val="24"/>
          <w:szCs w:val="24"/>
        </w:rPr>
        <w:t>396 22 Humpolec</w:t>
      </w:r>
      <w:r w:rsidR="00871512" w:rsidRPr="00825285">
        <w:rPr>
          <w:rFonts w:ascii="Calibri" w:hAnsi="Calibri" w:cs="Calibri"/>
          <w:sz w:val="24"/>
          <w:szCs w:val="24"/>
        </w:rPr>
        <w:t>.</w:t>
      </w:r>
      <w:r w:rsidR="00067EEB" w:rsidRPr="00825285">
        <w:rPr>
          <w:rFonts w:ascii="Calibri" w:hAnsi="Calibri" w:cs="Calibri"/>
          <w:sz w:val="24"/>
          <w:szCs w:val="24"/>
        </w:rPr>
        <w:t xml:space="preserve"> </w:t>
      </w:r>
      <w:r w:rsidRPr="00825285">
        <w:rPr>
          <w:rFonts w:ascii="Calibri" w:hAnsi="Calibri" w:cs="Calibri"/>
          <w:sz w:val="24"/>
          <w:szCs w:val="24"/>
        </w:rPr>
        <w:t xml:space="preserve">Uzavřenou obálku označte heslem </w:t>
      </w:r>
      <w:r w:rsidR="00E558D2" w:rsidRPr="00825285">
        <w:rPr>
          <w:rFonts w:ascii="Calibri" w:hAnsi="Calibri" w:cs="Calibri"/>
          <w:b/>
          <w:bCs/>
          <w:sz w:val="24"/>
          <w:szCs w:val="24"/>
        </w:rPr>
        <w:t>„</w:t>
      </w:r>
      <w:r w:rsidRPr="00825285">
        <w:rPr>
          <w:rFonts w:ascii="Calibri" w:hAnsi="Calibri" w:cs="Calibri"/>
          <w:b/>
          <w:bCs/>
          <w:sz w:val="24"/>
          <w:szCs w:val="24"/>
        </w:rPr>
        <w:t xml:space="preserve">Výběrové řízení </w:t>
      </w:r>
      <w:r w:rsidR="00E558D2" w:rsidRPr="00825285">
        <w:rPr>
          <w:rFonts w:ascii="Calibri" w:hAnsi="Calibri" w:cs="Calibri"/>
          <w:b/>
          <w:bCs/>
          <w:sz w:val="24"/>
          <w:szCs w:val="24"/>
        </w:rPr>
        <w:t>–</w:t>
      </w:r>
      <w:r w:rsidRPr="0082528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558D2" w:rsidRPr="00825285">
        <w:rPr>
          <w:rFonts w:ascii="Calibri" w:hAnsi="Calibri" w:cs="Calibri"/>
          <w:b/>
          <w:bCs/>
          <w:sz w:val="24"/>
          <w:szCs w:val="24"/>
        </w:rPr>
        <w:t>tisková/ý</w:t>
      </w:r>
      <w:r w:rsidR="00825285" w:rsidRPr="00825285">
        <w:rPr>
          <w:rFonts w:ascii="Calibri" w:hAnsi="Calibri" w:cs="Calibri"/>
          <w:b/>
          <w:bCs/>
          <w:sz w:val="24"/>
          <w:szCs w:val="24"/>
        </w:rPr>
        <w:t> </w:t>
      </w:r>
      <w:r w:rsidR="00E558D2" w:rsidRPr="00825285">
        <w:rPr>
          <w:rFonts w:ascii="Calibri" w:hAnsi="Calibri" w:cs="Calibri"/>
          <w:b/>
          <w:bCs/>
          <w:sz w:val="24"/>
          <w:szCs w:val="24"/>
        </w:rPr>
        <w:t>mluvčí“</w:t>
      </w:r>
      <w:r w:rsidRPr="00825285">
        <w:rPr>
          <w:rFonts w:ascii="Calibri" w:hAnsi="Calibri" w:cs="Calibri"/>
          <w:sz w:val="24"/>
          <w:szCs w:val="24"/>
        </w:rPr>
        <w:t>.</w:t>
      </w:r>
    </w:p>
    <w:p w14:paraId="3B24D3D3" w14:textId="1509CE84" w:rsidR="00B60C48" w:rsidRPr="00825285" w:rsidRDefault="00E558D2" w:rsidP="00CD4E4E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825285">
        <w:rPr>
          <w:rFonts w:ascii="Calibri" w:hAnsi="Calibri" w:cs="Calibri"/>
          <w:sz w:val="24"/>
          <w:szCs w:val="24"/>
          <w:u w:val="single"/>
        </w:rPr>
        <w:t>P</w:t>
      </w:r>
      <w:r w:rsidR="00701D3C" w:rsidRPr="00825285">
        <w:rPr>
          <w:rFonts w:ascii="Calibri" w:hAnsi="Calibri" w:cs="Calibri"/>
          <w:sz w:val="24"/>
          <w:szCs w:val="24"/>
          <w:u w:val="single"/>
        </w:rPr>
        <w:t>řihlášku můžete</w:t>
      </w:r>
      <w:r w:rsidRPr="00825285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1D3C" w:rsidRPr="00825285">
        <w:rPr>
          <w:rFonts w:ascii="Calibri" w:hAnsi="Calibri" w:cs="Calibri"/>
          <w:sz w:val="24"/>
          <w:szCs w:val="24"/>
          <w:u w:val="single"/>
        </w:rPr>
        <w:t>p</w:t>
      </w:r>
      <w:r w:rsidRPr="00825285">
        <w:rPr>
          <w:rFonts w:ascii="Calibri" w:hAnsi="Calibri" w:cs="Calibri"/>
          <w:sz w:val="24"/>
          <w:szCs w:val="24"/>
          <w:u w:val="single"/>
        </w:rPr>
        <w:t xml:space="preserve">odat </w:t>
      </w:r>
      <w:r w:rsidR="00701D3C" w:rsidRPr="00825285">
        <w:rPr>
          <w:rFonts w:ascii="Calibri" w:hAnsi="Calibri" w:cs="Calibri"/>
          <w:sz w:val="24"/>
          <w:szCs w:val="24"/>
          <w:u w:val="single"/>
        </w:rPr>
        <w:t xml:space="preserve">i </w:t>
      </w:r>
      <w:r w:rsidRPr="00825285">
        <w:rPr>
          <w:rFonts w:ascii="Calibri" w:hAnsi="Calibri" w:cs="Calibri"/>
          <w:sz w:val="24"/>
          <w:szCs w:val="24"/>
          <w:u w:val="single"/>
        </w:rPr>
        <w:t>alternativně elektronicky do datové schránky města, I</w:t>
      </w:r>
      <w:r w:rsidR="00825285" w:rsidRPr="00825285">
        <w:rPr>
          <w:rFonts w:ascii="Calibri" w:hAnsi="Calibri" w:cs="Calibri"/>
          <w:sz w:val="24"/>
          <w:szCs w:val="24"/>
          <w:u w:val="single"/>
        </w:rPr>
        <w:t>D</w:t>
      </w:r>
      <w:r w:rsidRPr="00825285">
        <w:rPr>
          <w:rFonts w:ascii="Calibri" w:hAnsi="Calibri" w:cs="Calibri"/>
          <w:sz w:val="24"/>
          <w:szCs w:val="24"/>
          <w:u w:val="single"/>
        </w:rPr>
        <w:t xml:space="preserve">DS: </w:t>
      </w:r>
      <w:r w:rsidR="00C05AE5" w:rsidRPr="00825285">
        <w:rPr>
          <w:rFonts w:ascii="Calibri" w:hAnsi="Calibri" w:cs="Calibri"/>
          <w:sz w:val="24"/>
          <w:szCs w:val="24"/>
          <w:u w:val="single"/>
        </w:rPr>
        <w:t>6gfbdxd</w:t>
      </w:r>
      <w:r w:rsidR="00871512" w:rsidRPr="00825285">
        <w:rPr>
          <w:rFonts w:ascii="Calibri" w:hAnsi="Calibri" w:cs="Calibri"/>
          <w:sz w:val="24"/>
          <w:szCs w:val="24"/>
          <w:u w:val="single"/>
        </w:rPr>
        <w:t>.</w:t>
      </w:r>
    </w:p>
    <w:p w14:paraId="3B24D3D4" w14:textId="77777777" w:rsidR="00B60C48" w:rsidRPr="00825285" w:rsidRDefault="00000000" w:rsidP="00825285">
      <w:pPr>
        <w:pStyle w:val="Heading2"/>
        <w:spacing w:before="200"/>
        <w:rPr>
          <w:rFonts w:ascii="Calibri" w:hAnsi="Calibri" w:cs="Calibri"/>
          <w:sz w:val="28"/>
          <w:szCs w:val="28"/>
        </w:rPr>
      </w:pPr>
      <w:bookmarkStart w:id="10" w:name="_17dp8vu" w:colFirst="0" w:colLast="0"/>
      <w:bookmarkEnd w:id="10"/>
      <w:r w:rsidRPr="00825285">
        <w:rPr>
          <w:rFonts w:ascii="Calibri" w:hAnsi="Calibri" w:cs="Calibri"/>
          <w:sz w:val="28"/>
          <w:szCs w:val="28"/>
        </w:rPr>
        <w:t>Další informace</w:t>
      </w:r>
    </w:p>
    <w:p w14:paraId="3B24D3D8" w14:textId="3CE4D2AD" w:rsidR="00B60C48" w:rsidRPr="00825285" w:rsidRDefault="00000000" w:rsidP="00CD4E4E">
      <w:pPr>
        <w:spacing w:after="120"/>
        <w:jc w:val="both"/>
        <w:rPr>
          <w:rFonts w:ascii="Calibri" w:hAnsi="Calibri" w:cs="Calibri"/>
        </w:rPr>
      </w:pPr>
      <w:r w:rsidRPr="00825285">
        <w:rPr>
          <w:rFonts w:ascii="Calibri" w:hAnsi="Calibri" w:cs="Calibri"/>
          <w:sz w:val="24"/>
          <w:szCs w:val="24"/>
        </w:rPr>
        <w:t>Zadavatel si vyhrazuje právo nevybrat žádného uchazeče</w:t>
      </w:r>
      <w:r w:rsidR="00871512" w:rsidRPr="00825285">
        <w:rPr>
          <w:rFonts w:ascii="Calibri" w:hAnsi="Calibri" w:cs="Calibri"/>
          <w:sz w:val="24"/>
          <w:szCs w:val="24"/>
        </w:rPr>
        <w:t>,</w:t>
      </w:r>
      <w:r w:rsidRPr="00825285">
        <w:rPr>
          <w:rFonts w:ascii="Calibri" w:hAnsi="Calibri" w:cs="Calibri"/>
          <w:sz w:val="24"/>
          <w:szCs w:val="24"/>
        </w:rPr>
        <w:t xml:space="preserve"> případn</w:t>
      </w:r>
      <w:r w:rsidR="00871512" w:rsidRPr="00825285">
        <w:rPr>
          <w:rFonts w:ascii="Calibri" w:hAnsi="Calibri" w:cs="Calibri"/>
          <w:sz w:val="24"/>
          <w:szCs w:val="24"/>
        </w:rPr>
        <w:t>ě</w:t>
      </w:r>
      <w:r w:rsidRPr="00825285">
        <w:rPr>
          <w:rFonts w:ascii="Calibri" w:hAnsi="Calibri" w:cs="Calibri"/>
          <w:sz w:val="24"/>
          <w:szCs w:val="24"/>
        </w:rPr>
        <w:t xml:space="preserve"> </w:t>
      </w:r>
      <w:r w:rsidR="00411AC1" w:rsidRPr="00825285">
        <w:rPr>
          <w:rFonts w:ascii="Calibri" w:hAnsi="Calibri" w:cs="Calibri"/>
          <w:sz w:val="24"/>
          <w:szCs w:val="24"/>
        </w:rPr>
        <w:t xml:space="preserve">právo </w:t>
      </w:r>
      <w:r w:rsidRPr="00825285">
        <w:rPr>
          <w:rFonts w:ascii="Calibri" w:hAnsi="Calibri" w:cs="Calibri"/>
          <w:sz w:val="24"/>
          <w:szCs w:val="24"/>
        </w:rPr>
        <w:t>zruš</w:t>
      </w:r>
      <w:r w:rsidR="00871512" w:rsidRPr="00825285">
        <w:rPr>
          <w:rFonts w:ascii="Calibri" w:hAnsi="Calibri" w:cs="Calibri"/>
          <w:sz w:val="24"/>
          <w:szCs w:val="24"/>
        </w:rPr>
        <w:t>it</w:t>
      </w:r>
      <w:r w:rsidRPr="00825285">
        <w:rPr>
          <w:rFonts w:ascii="Calibri" w:hAnsi="Calibri" w:cs="Calibri"/>
          <w:sz w:val="24"/>
          <w:szCs w:val="24"/>
        </w:rPr>
        <w:t xml:space="preserve"> výběrové řízení, a to až do </w:t>
      </w:r>
      <w:r w:rsidR="00871512" w:rsidRPr="00825285">
        <w:rPr>
          <w:rFonts w:ascii="Calibri" w:hAnsi="Calibri" w:cs="Calibri"/>
          <w:sz w:val="24"/>
          <w:szCs w:val="24"/>
        </w:rPr>
        <w:t>momentu</w:t>
      </w:r>
      <w:r w:rsidRPr="00825285">
        <w:rPr>
          <w:rFonts w:ascii="Calibri" w:hAnsi="Calibri" w:cs="Calibri"/>
          <w:sz w:val="24"/>
          <w:szCs w:val="24"/>
        </w:rPr>
        <w:t xml:space="preserve"> podpisu smlouvy.</w:t>
      </w:r>
    </w:p>
    <w:p w14:paraId="3B24D3E5" w14:textId="7B5CA825" w:rsidR="00B60C48" w:rsidRPr="00447A60" w:rsidRDefault="00000000" w:rsidP="00B8793E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>Případné doplňující informace na vyžádání poskytne</w:t>
      </w:r>
      <w:r w:rsidR="00067EEB" w:rsidRPr="00825285">
        <w:rPr>
          <w:rFonts w:ascii="Calibri" w:hAnsi="Calibri" w:cs="Calibri"/>
          <w:sz w:val="24"/>
          <w:szCs w:val="24"/>
        </w:rPr>
        <w:t xml:space="preserve"> </w:t>
      </w:r>
      <w:r w:rsidR="00EE55AC" w:rsidRPr="00447A60">
        <w:rPr>
          <w:rFonts w:ascii="Calibri" w:hAnsi="Calibri" w:cs="Calibri"/>
          <w:sz w:val="24"/>
          <w:szCs w:val="24"/>
        </w:rPr>
        <w:t xml:space="preserve">Ing. </w:t>
      </w:r>
      <w:r w:rsidR="00447A60" w:rsidRPr="00447A60">
        <w:rPr>
          <w:rFonts w:ascii="Calibri" w:hAnsi="Calibri" w:cs="Calibri"/>
          <w:sz w:val="24"/>
          <w:szCs w:val="24"/>
        </w:rPr>
        <w:t>Petr Machek, místostarosta</w:t>
      </w:r>
      <w:r w:rsidR="00F50EDF">
        <w:rPr>
          <w:rFonts w:ascii="Calibri" w:hAnsi="Calibri" w:cs="Calibri"/>
          <w:sz w:val="24"/>
          <w:szCs w:val="24"/>
        </w:rPr>
        <w:t xml:space="preserve"> M</w:t>
      </w:r>
      <w:r w:rsidR="00C05AE5" w:rsidRPr="00447A60">
        <w:rPr>
          <w:rFonts w:ascii="Calibri" w:hAnsi="Calibri" w:cs="Calibri"/>
          <w:sz w:val="24"/>
          <w:szCs w:val="24"/>
        </w:rPr>
        <w:t>ěsta Humpolce</w:t>
      </w:r>
      <w:r w:rsidR="00EE55AC" w:rsidRPr="00447A60">
        <w:rPr>
          <w:rFonts w:ascii="Calibri" w:hAnsi="Calibri" w:cs="Calibri"/>
          <w:sz w:val="24"/>
          <w:szCs w:val="24"/>
        </w:rPr>
        <w:t>,</w:t>
      </w:r>
      <w:r w:rsidR="00C05AE5" w:rsidRPr="00447A60">
        <w:rPr>
          <w:rFonts w:ascii="Calibri" w:hAnsi="Calibri" w:cs="Calibri"/>
          <w:sz w:val="24"/>
          <w:szCs w:val="24"/>
        </w:rPr>
        <w:t xml:space="preserve"> E:</w:t>
      </w:r>
      <w:r w:rsidR="00825285" w:rsidRPr="00447A60">
        <w:rPr>
          <w:rFonts w:ascii="Calibri" w:hAnsi="Calibri" w:cs="Calibri"/>
          <w:sz w:val="24"/>
          <w:szCs w:val="24"/>
        </w:rPr>
        <w:t> </w:t>
      </w:r>
      <w:r w:rsidR="00447A60" w:rsidRPr="00447A60">
        <w:rPr>
          <w:rFonts w:ascii="Calibri" w:hAnsi="Calibri" w:cs="Calibri"/>
          <w:sz w:val="24"/>
          <w:szCs w:val="24"/>
        </w:rPr>
        <w:t>petr</w:t>
      </w:r>
      <w:r w:rsidR="00C3595C" w:rsidRPr="00447A60">
        <w:rPr>
          <w:rFonts w:ascii="Calibri" w:hAnsi="Calibri" w:cs="Calibri"/>
          <w:sz w:val="24"/>
          <w:szCs w:val="24"/>
        </w:rPr>
        <w:t>.</w:t>
      </w:r>
      <w:r w:rsidR="00447A60">
        <w:rPr>
          <w:rFonts w:ascii="Calibri" w:hAnsi="Calibri" w:cs="Calibri"/>
          <w:sz w:val="24"/>
          <w:szCs w:val="24"/>
        </w:rPr>
        <w:t>machek</w:t>
      </w:r>
      <w:r w:rsidR="00447A60" w:rsidRPr="00447A60">
        <w:rPr>
          <w:rFonts w:ascii="Calibri" w:hAnsi="Calibri" w:cs="Calibri"/>
          <w:sz w:val="24"/>
          <w:szCs w:val="24"/>
        </w:rPr>
        <w:t>@mesto-humpolec.cz</w:t>
      </w:r>
      <w:r w:rsidR="00EE55AC" w:rsidRPr="00447A60">
        <w:rPr>
          <w:rFonts w:ascii="Calibri" w:hAnsi="Calibri" w:cs="Calibri"/>
          <w:sz w:val="24"/>
          <w:szCs w:val="24"/>
        </w:rPr>
        <w:t>,</w:t>
      </w:r>
      <w:r w:rsidR="00C05AE5" w:rsidRPr="00447A60">
        <w:rPr>
          <w:rFonts w:ascii="Calibri" w:hAnsi="Calibri" w:cs="Calibri"/>
          <w:sz w:val="24"/>
          <w:szCs w:val="24"/>
        </w:rPr>
        <w:t xml:space="preserve"> T:</w:t>
      </w:r>
      <w:r w:rsidR="00C3595C" w:rsidRPr="00447A60">
        <w:rPr>
          <w:rFonts w:ascii="Calibri" w:hAnsi="Calibri" w:cs="Calibri"/>
          <w:sz w:val="24"/>
          <w:szCs w:val="24"/>
        </w:rPr>
        <w:t xml:space="preserve"> </w:t>
      </w:r>
      <w:r w:rsidR="00C05AE5" w:rsidRPr="00447A60">
        <w:rPr>
          <w:rFonts w:ascii="Calibri" w:hAnsi="Calibri" w:cs="Calibri"/>
          <w:sz w:val="24"/>
          <w:szCs w:val="24"/>
        </w:rPr>
        <w:t>73</w:t>
      </w:r>
      <w:r w:rsidR="00447A60">
        <w:rPr>
          <w:rFonts w:ascii="Calibri" w:hAnsi="Calibri" w:cs="Calibri"/>
          <w:sz w:val="24"/>
          <w:szCs w:val="24"/>
        </w:rPr>
        <w:t>2 837 671</w:t>
      </w:r>
    </w:p>
    <w:p w14:paraId="3B24D3E7" w14:textId="622C4A85" w:rsidR="00B60C48" w:rsidRPr="00825285" w:rsidRDefault="00000000" w:rsidP="00B8793E">
      <w:pPr>
        <w:jc w:val="right"/>
        <w:rPr>
          <w:rFonts w:ascii="Calibri" w:hAnsi="Calibri" w:cs="Calibri"/>
          <w:sz w:val="24"/>
          <w:szCs w:val="24"/>
        </w:rPr>
      </w:pPr>
      <w:r w:rsidRPr="00825285">
        <w:rPr>
          <w:rFonts w:ascii="Calibri" w:hAnsi="Calibri" w:cs="Calibri"/>
          <w:sz w:val="24"/>
          <w:szCs w:val="24"/>
        </w:rPr>
        <w:t xml:space="preserve">V </w:t>
      </w:r>
      <w:r w:rsidR="00EE55AC" w:rsidRPr="00F50EDF">
        <w:rPr>
          <w:rFonts w:ascii="Calibri" w:hAnsi="Calibri" w:cs="Calibri"/>
          <w:sz w:val="24"/>
          <w:szCs w:val="24"/>
        </w:rPr>
        <w:t>Humpolci</w:t>
      </w:r>
      <w:r w:rsidRPr="00F50EDF">
        <w:rPr>
          <w:rFonts w:ascii="Calibri" w:hAnsi="Calibri" w:cs="Calibri"/>
          <w:sz w:val="24"/>
          <w:szCs w:val="24"/>
        </w:rPr>
        <w:t xml:space="preserve"> dne </w:t>
      </w:r>
      <w:r w:rsidR="00447A60" w:rsidRPr="00F50EDF">
        <w:rPr>
          <w:rFonts w:ascii="Calibri" w:hAnsi="Calibri" w:cs="Calibri"/>
          <w:sz w:val="24"/>
          <w:szCs w:val="24"/>
        </w:rPr>
        <w:t>6</w:t>
      </w:r>
      <w:r w:rsidR="00EE55AC" w:rsidRPr="00F50EDF">
        <w:rPr>
          <w:rFonts w:ascii="Calibri" w:hAnsi="Calibri" w:cs="Calibri"/>
          <w:sz w:val="24"/>
          <w:szCs w:val="24"/>
        </w:rPr>
        <w:t>.</w:t>
      </w:r>
      <w:r w:rsidR="00C05AE5" w:rsidRPr="00F50EDF">
        <w:rPr>
          <w:rFonts w:ascii="Calibri" w:hAnsi="Calibri" w:cs="Calibri"/>
          <w:sz w:val="24"/>
          <w:szCs w:val="24"/>
        </w:rPr>
        <w:t xml:space="preserve"> 1</w:t>
      </w:r>
      <w:r w:rsidR="00447A60" w:rsidRPr="00F50EDF">
        <w:rPr>
          <w:rFonts w:ascii="Calibri" w:hAnsi="Calibri" w:cs="Calibri"/>
          <w:sz w:val="24"/>
          <w:szCs w:val="24"/>
        </w:rPr>
        <w:t>2</w:t>
      </w:r>
      <w:r w:rsidR="00EE55AC" w:rsidRPr="00F50EDF">
        <w:rPr>
          <w:rFonts w:ascii="Calibri" w:hAnsi="Calibri" w:cs="Calibri"/>
          <w:sz w:val="24"/>
          <w:szCs w:val="24"/>
        </w:rPr>
        <w:t>.</w:t>
      </w:r>
      <w:r w:rsidR="00C05AE5" w:rsidRPr="00F50EDF">
        <w:rPr>
          <w:rFonts w:ascii="Calibri" w:hAnsi="Calibri" w:cs="Calibri"/>
          <w:sz w:val="24"/>
          <w:szCs w:val="24"/>
        </w:rPr>
        <w:t xml:space="preserve"> </w:t>
      </w:r>
      <w:r w:rsidR="00EE55AC" w:rsidRPr="00F50EDF">
        <w:rPr>
          <w:rFonts w:ascii="Calibri" w:hAnsi="Calibri" w:cs="Calibri"/>
          <w:sz w:val="24"/>
          <w:szCs w:val="24"/>
        </w:rPr>
        <w:t>2023</w:t>
      </w:r>
    </w:p>
    <w:sectPr w:rsidR="00B60C48" w:rsidRPr="00825285" w:rsidSect="003E194D">
      <w:footerReference w:type="default" r:id="rId8"/>
      <w:pgSz w:w="11906" w:h="16838"/>
      <w:pgMar w:top="851" w:right="851" w:bottom="851" w:left="851" w:header="624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7839" w14:textId="77777777" w:rsidR="00E3054F" w:rsidRDefault="00E3054F" w:rsidP="005375F6">
      <w:r>
        <w:separator/>
      </w:r>
    </w:p>
  </w:endnote>
  <w:endnote w:type="continuationSeparator" w:id="0">
    <w:p w14:paraId="7CF7D1CE" w14:textId="77777777" w:rsidR="00E3054F" w:rsidRDefault="00E3054F" w:rsidP="0053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typ BL Text">
    <w:altName w:val="Calibri"/>
    <w:panose1 w:val="020B0604020202020204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477F" w14:textId="10E82A9C" w:rsidR="005375F6" w:rsidRPr="00C3595C" w:rsidRDefault="00C3595C" w:rsidP="00C3595C">
    <w:pPr>
      <w:pStyle w:val="Footer"/>
      <w:jc w:val="center"/>
      <w:rPr>
        <w:rFonts w:ascii="Calibri" w:hAnsi="Calibri" w:cs="Calibri"/>
        <w:color w:val="000000" w:themeColor="text1"/>
        <w:sz w:val="18"/>
        <w:szCs w:val="18"/>
      </w:rPr>
    </w:pPr>
    <w:r w:rsidRPr="00C3595C">
      <w:rPr>
        <w:rFonts w:ascii="Calibri" w:hAnsi="Calibri" w:cs="Calibri"/>
        <w:color w:val="000000" w:themeColor="text1"/>
        <w:sz w:val="18"/>
        <w:szCs w:val="18"/>
      </w:rPr>
      <w:t xml:space="preserve">Strana </w:t>
    </w:r>
    <w:r w:rsidRPr="00C3595C">
      <w:rPr>
        <w:rFonts w:ascii="Calibri" w:hAnsi="Calibri" w:cs="Calibri"/>
        <w:color w:val="000000" w:themeColor="text1"/>
        <w:sz w:val="18"/>
        <w:szCs w:val="18"/>
      </w:rPr>
      <w:fldChar w:fldCharType="begin"/>
    </w:r>
    <w:r w:rsidRPr="00C3595C">
      <w:rPr>
        <w:rFonts w:ascii="Calibri" w:hAnsi="Calibri" w:cs="Calibri"/>
        <w:color w:val="000000" w:themeColor="text1"/>
        <w:sz w:val="18"/>
        <w:szCs w:val="18"/>
      </w:rPr>
      <w:instrText xml:space="preserve"> PAGE  \* Arabic  \* MERGEFORMAT </w:instrText>
    </w:r>
    <w:r w:rsidRPr="00C3595C">
      <w:rPr>
        <w:rFonts w:ascii="Calibri" w:hAnsi="Calibri" w:cs="Calibri"/>
        <w:color w:val="000000" w:themeColor="text1"/>
        <w:sz w:val="18"/>
        <w:szCs w:val="18"/>
      </w:rPr>
      <w:fldChar w:fldCharType="separate"/>
    </w:r>
    <w:r w:rsidRPr="00C3595C">
      <w:rPr>
        <w:rFonts w:ascii="Calibri" w:hAnsi="Calibri" w:cs="Calibri"/>
        <w:noProof/>
        <w:color w:val="000000" w:themeColor="text1"/>
        <w:sz w:val="18"/>
        <w:szCs w:val="18"/>
      </w:rPr>
      <w:t>2</w:t>
    </w:r>
    <w:r w:rsidRPr="00C3595C">
      <w:rPr>
        <w:rFonts w:ascii="Calibri" w:hAnsi="Calibri" w:cs="Calibri"/>
        <w:color w:val="000000" w:themeColor="text1"/>
        <w:sz w:val="18"/>
        <w:szCs w:val="18"/>
      </w:rPr>
      <w:fldChar w:fldCharType="end"/>
    </w:r>
    <w:r w:rsidRPr="00C3595C">
      <w:rPr>
        <w:rFonts w:ascii="Calibri" w:hAnsi="Calibri" w:cs="Calibri"/>
        <w:color w:val="000000" w:themeColor="text1"/>
        <w:sz w:val="18"/>
        <w:szCs w:val="18"/>
      </w:rPr>
      <w:t xml:space="preserve"> z </w:t>
    </w:r>
    <w:r w:rsidRPr="00C3595C">
      <w:rPr>
        <w:rFonts w:ascii="Calibri" w:hAnsi="Calibri" w:cs="Calibri"/>
        <w:color w:val="000000" w:themeColor="text1"/>
        <w:sz w:val="18"/>
        <w:szCs w:val="18"/>
      </w:rPr>
      <w:fldChar w:fldCharType="begin"/>
    </w:r>
    <w:r w:rsidRPr="00C3595C">
      <w:rPr>
        <w:rFonts w:ascii="Calibri" w:hAnsi="Calibri" w:cs="Calibri"/>
        <w:color w:val="000000" w:themeColor="text1"/>
        <w:sz w:val="18"/>
        <w:szCs w:val="18"/>
      </w:rPr>
      <w:instrText xml:space="preserve"> NUMPAGES  \* Arabic  \* MERGEFORMAT </w:instrText>
    </w:r>
    <w:r w:rsidRPr="00C3595C">
      <w:rPr>
        <w:rFonts w:ascii="Calibri" w:hAnsi="Calibri" w:cs="Calibri"/>
        <w:color w:val="000000" w:themeColor="text1"/>
        <w:sz w:val="18"/>
        <w:szCs w:val="18"/>
      </w:rPr>
      <w:fldChar w:fldCharType="separate"/>
    </w:r>
    <w:r w:rsidRPr="00C3595C">
      <w:rPr>
        <w:rFonts w:ascii="Calibri" w:hAnsi="Calibri" w:cs="Calibri"/>
        <w:noProof/>
        <w:color w:val="000000" w:themeColor="text1"/>
        <w:sz w:val="18"/>
        <w:szCs w:val="18"/>
      </w:rPr>
      <w:t>2</w:t>
    </w:r>
    <w:r w:rsidRPr="00C3595C">
      <w:rPr>
        <w:rFonts w:ascii="Calibri" w:hAnsi="Calibri" w:cs="Calibri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61BB" w14:textId="77777777" w:rsidR="00E3054F" w:rsidRDefault="00E3054F" w:rsidP="005375F6">
      <w:r>
        <w:separator/>
      </w:r>
    </w:p>
  </w:footnote>
  <w:footnote w:type="continuationSeparator" w:id="0">
    <w:p w14:paraId="545EABAB" w14:textId="77777777" w:rsidR="00E3054F" w:rsidRDefault="00E3054F" w:rsidP="0053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5481"/>
    <w:multiLevelType w:val="multilevel"/>
    <w:tmpl w:val="56B60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CC6DC6"/>
    <w:multiLevelType w:val="multilevel"/>
    <w:tmpl w:val="36FCF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B55C58"/>
    <w:multiLevelType w:val="multilevel"/>
    <w:tmpl w:val="D8D4B866"/>
    <w:lvl w:ilvl="0">
      <w:start w:val="3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1339C2"/>
    <w:multiLevelType w:val="multilevel"/>
    <w:tmpl w:val="79E024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7EB3"/>
    <w:multiLevelType w:val="multilevel"/>
    <w:tmpl w:val="5B485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85503A"/>
    <w:multiLevelType w:val="hybridMultilevel"/>
    <w:tmpl w:val="E68061E6"/>
    <w:lvl w:ilvl="0" w:tplc="20420D6A">
      <w:numFmt w:val="bullet"/>
      <w:lvlText w:val="-"/>
      <w:lvlJc w:val="left"/>
      <w:pPr>
        <w:ind w:left="720" w:hanging="360"/>
      </w:pPr>
      <w:rPr>
        <w:rFonts w:ascii="Atyp BL Text" w:eastAsia="Times New Roman" w:hAnsi="Atyp BL Tex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821A1"/>
    <w:multiLevelType w:val="multilevel"/>
    <w:tmpl w:val="9F0E6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893DB7"/>
    <w:multiLevelType w:val="hybridMultilevel"/>
    <w:tmpl w:val="2FAA0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21E5A"/>
    <w:multiLevelType w:val="hybridMultilevel"/>
    <w:tmpl w:val="12D0F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C3A4B"/>
    <w:multiLevelType w:val="multilevel"/>
    <w:tmpl w:val="40CAFF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50143"/>
    <w:multiLevelType w:val="hybridMultilevel"/>
    <w:tmpl w:val="4E7A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168B9"/>
    <w:multiLevelType w:val="hybridMultilevel"/>
    <w:tmpl w:val="9A0C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044BB"/>
    <w:multiLevelType w:val="multilevel"/>
    <w:tmpl w:val="F9864C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45E6D"/>
    <w:multiLevelType w:val="multilevel"/>
    <w:tmpl w:val="A858E7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B617F"/>
    <w:multiLevelType w:val="multilevel"/>
    <w:tmpl w:val="1388C4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01D16"/>
    <w:multiLevelType w:val="multilevel"/>
    <w:tmpl w:val="B8B6D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52145"/>
    <w:multiLevelType w:val="multilevel"/>
    <w:tmpl w:val="F6281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20297674">
    <w:abstractNumId w:val="1"/>
  </w:num>
  <w:num w:numId="2" w16cid:durableId="664282025">
    <w:abstractNumId w:val="2"/>
  </w:num>
  <w:num w:numId="3" w16cid:durableId="1948536943">
    <w:abstractNumId w:val="9"/>
  </w:num>
  <w:num w:numId="4" w16cid:durableId="361129310">
    <w:abstractNumId w:val="13"/>
  </w:num>
  <w:num w:numId="5" w16cid:durableId="355691790">
    <w:abstractNumId w:val="12"/>
  </w:num>
  <w:num w:numId="6" w16cid:durableId="1542202538">
    <w:abstractNumId w:val="14"/>
  </w:num>
  <w:num w:numId="7" w16cid:durableId="115880330">
    <w:abstractNumId w:val="6"/>
  </w:num>
  <w:num w:numId="8" w16cid:durableId="132217943">
    <w:abstractNumId w:val="16"/>
  </w:num>
  <w:num w:numId="9" w16cid:durableId="2059158145">
    <w:abstractNumId w:val="3"/>
  </w:num>
  <w:num w:numId="10" w16cid:durableId="1227834975">
    <w:abstractNumId w:val="11"/>
  </w:num>
  <w:num w:numId="11" w16cid:durableId="1038120651">
    <w:abstractNumId w:val="5"/>
  </w:num>
  <w:num w:numId="12" w16cid:durableId="189924781">
    <w:abstractNumId w:val="15"/>
  </w:num>
  <w:num w:numId="13" w16cid:durableId="1693067614">
    <w:abstractNumId w:val="4"/>
  </w:num>
  <w:num w:numId="14" w16cid:durableId="747649305">
    <w:abstractNumId w:val="0"/>
  </w:num>
  <w:num w:numId="15" w16cid:durableId="1183858635">
    <w:abstractNumId w:val="7"/>
  </w:num>
  <w:num w:numId="16" w16cid:durableId="322437229">
    <w:abstractNumId w:val="8"/>
  </w:num>
  <w:num w:numId="17" w16cid:durableId="951059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48"/>
    <w:rsid w:val="00067EEB"/>
    <w:rsid w:val="00095CFB"/>
    <w:rsid w:val="000D0B1C"/>
    <w:rsid w:val="00137B58"/>
    <w:rsid w:val="001425AE"/>
    <w:rsid w:val="00177D69"/>
    <w:rsid w:val="001A6CAB"/>
    <w:rsid w:val="00225EEB"/>
    <w:rsid w:val="00234F39"/>
    <w:rsid w:val="00272FAC"/>
    <w:rsid w:val="003275A6"/>
    <w:rsid w:val="00330A93"/>
    <w:rsid w:val="003E194D"/>
    <w:rsid w:val="003F0A4C"/>
    <w:rsid w:val="00411AC1"/>
    <w:rsid w:val="00447A60"/>
    <w:rsid w:val="005375F6"/>
    <w:rsid w:val="005A39F9"/>
    <w:rsid w:val="006440CB"/>
    <w:rsid w:val="006A0E26"/>
    <w:rsid w:val="006B0D71"/>
    <w:rsid w:val="006E2161"/>
    <w:rsid w:val="00701D3C"/>
    <w:rsid w:val="007145FE"/>
    <w:rsid w:val="00743E1E"/>
    <w:rsid w:val="00755F25"/>
    <w:rsid w:val="00757903"/>
    <w:rsid w:val="007A319F"/>
    <w:rsid w:val="007B731E"/>
    <w:rsid w:val="007D0874"/>
    <w:rsid w:val="00802177"/>
    <w:rsid w:val="00815544"/>
    <w:rsid w:val="00822F1A"/>
    <w:rsid w:val="00825285"/>
    <w:rsid w:val="0083153F"/>
    <w:rsid w:val="00871512"/>
    <w:rsid w:val="008B397D"/>
    <w:rsid w:val="00930D22"/>
    <w:rsid w:val="0097481B"/>
    <w:rsid w:val="009A11DD"/>
    <w:rsid w:val="009C389B"/>
    <w:rsid w:val="009D7B9D"/>
    <w:rsid w:val="00A050F4"/>
    <w:rsid w:val="00A6379A"/>
    <w:rsid w:val="00AE2A21"/>
    <w:rsid w:val="00B13B98"/>
    <w:rsid w:val="00B22F39"/>
    <w:rsid w:val="00B33B15"/>
    <w:rsid w:val="00B51B4F"/>
    <w:rsid w:val="00B60C48"/>
    <w:rsid w:val="00B64986"/>
    <w:rsid w:val="00B8793E"/>
    <w:rsid w:val="00C05AE5"/>
    <w:rsid w:val="00C22DA0"/>
    <w:rsid w:val="00C27C19"/>
    <w:rsid w:val="00C3595C"/>
    <w:rsid w:val="00CB63D7"/>
    <w:rsid w:val="00CD4E4E"/>
    <w:rsid w:val="00CF3241"/>
    <w:rsid w:val="00D17E7A"/>
    <w:rsid w:val="00DA6ABE"/>
    <w:rsid w:val="00DA7932"/>
    <w:rsid w:val="00DB2FA9"/>
    <w:rsid w:val="00E3054F"/>
    <w:rsid w:val="00E41581"/>
    <w:rsid w:val="00E558D2"/>
    <w:rsid w:val="00EC5CAA"/>
    <w:rsid w:val="00EE55AC"/>
    <w:rsid w:val="00F3726D"/>
    <w:rsid w:val="00F50EDF"/>
    <w:rsid w:val="00F56273"/>
    <w:rsid w:val="00F96072"/>
    <w:rsid w:val="00FC5981"/>
    <w:rsid w:val="00FE693E"/>
    <w:rsid w:val="00FF0FAA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24D35B"/>
  <w15:docId w15:val="{FD6EF900-2DA3-4C69-8F5D-61B31D50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75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5F6"/>
  </w:style>
  <w:style w:type="paragraph" w:styleId="Footer">
    <w:name w:val="footer"/>
    <w:basedOn w:val="Normal"/>
    <w:link w:val="FooterChar"/>
    <w:uiPriority w:val="99"/>
    <w:unhideWhenUsed/>
    <w:rsid w:val="005375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5F6"/>
  </w:style>
  <w:style w:type="character" w:styleId="Hyperlink">
    <w:name w:val="Hyperlink"/>
    <w:basedOn w:val="DefaultParagraphFont"/>
    <w:uiPriority w:val="99"/>
    <w:unhideWhenUsed/>
    <w:rsid w:val="00EE55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5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5AE5"/>
    <w:pPr>
      <w:ind w:left="720"/>
      <w:contextualSpacing/>
    </w:pPr>
  </w:style>
  <w:style w:type="paragraph" w:styleId="Revision">
    <w:name w:val="Revision"/>
    <w:hidden/>
    <w:uiPriority w:val="99"/>
    <w:semiHidden/>
    <w:rsid w:val="007D08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BD963-8E36-4610-888D-114EADB2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728</Words>
  <Characters>4418</Characters>
  <Application>Microsoft Office Word</Application>
  <DocSecurity>0</DocSecurity>
  <Lines>86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 poradce</vt:lpstr>
      <vt:lpstr/>
    </vt:vector>
  </TitlesOfParts>
  <Manager/>
  <Company/>
  <LinksUpToDate>false</LinksUpToDate>
  <CharactersWithSpaces>5100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poradce</dc:title>
  <dc:subject/>
  <dc:creator>Tomas Voplakal</dc:creator>
  <cp:keywords/>
  <dc:description/>
  <cp:lastModifiedBy>Tomáš Voplakal</cp:lastModifiedBy>
  <cp:revision>4</cp:revision>
  <cp:lastPrinted>2023-04-02T10:19:00Z</cp:lastPrinted>
  <dcterms:created xsi:type="dcterms:W3CDTF">2023-10-20T19:30:00Z</dcterms:created>
  <dcterms:modified xsi:type="dcterms:W3CDTF">2023-11-23T22:30:00Z</dcterms:modified>
  <cp:category/>
</cp:coreProperties>
</file>